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E41" w:rsidRDefault="007908A5" w:rsidP="009A5E41">
      <w:pPr>
        <w:tabs>
          <w:tab w:val="center" w:pos="4320"/>
          <w:tab w:val="right" w:pos="8640"/>
        </w:tabs>
        <w:spacing w:after="0" w:line="240" w:lineRule="auto"/>
        <w:jc w:val="center"/>
        <w:rPr>
          <w:b/>
        </w:rPr>
      </w:pPr>
      <w:r w:rsidRPr="007908A5">
        <w:rPr>
          <w:b/>
          <w:noProof/>
        </w:rPr>
        <w:drawing>
          <wp:inline distT="0" distB="0" distL="0" distR="0">
            <wp:extent cx="2356933" cy="866775"/>
            <wp:effectExtent l="0" t="0" r="5715" b="0"/>
            <wp:docPr id="1" name="Picture 1" descr="C:\Users\theresa.edwards\Desktop\nmlopd-logo-one-color-rgb-712px@72p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resa.edwards\Desktop\nmlopd-logo-one-color-rgb-712px@72pp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395" cy="87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E41" w:rsidRPr="00CD1A63" w:rsidRDefault="009A5E41" w:rsidP="009A5E4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D1A63">
        <w:rPr>
          <w:rFonts w:ascii="Arial" w:hAnsi="Arial" w:cs="Arial"/>
          <w:b/>
        </w:rPr>
        <w:t>Bennett J. Baur</w:t>
      </w:r>
    </w:p>
    <w:p w:rsidR="009A5E41" w:rsidRPr="00CD1A63" w:rsidRDefault="009A5E41" w:rsidP="009A5E4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hAnsi="Arial" w:cs="Arial"/>
          <w:b/>
          <w:sz w:val="10"/>
        </w:rPr>
      </w:pPr>
      <w:r w:rsidRPr="00CD1A63">
        <w:rPr>
          <w:rFonts w:ascii="Arial" w:hAnsi="Arial" w:cs="Arial"/>
          <w:b/>
        </w:rPr>
        <w:t>Chief Public Defender</w:t>
      </w:r>
    </w:p>
    <w:p w:rsidR="009A5E41" w:rsidRPr="009A5E41" w:rsidRDefault="009A5E41" w:rsidP="000F33A2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="Times New Roman"/>
          <w:b/>
          <w:sz w:val="12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EB0AC" wp14:editId="178CB8F0">
                <wp:simplePos x="0" y="0"/>
                <wp:positionH relativeFrom="column">
                  <wp:posOffset>-240030</wp:posOffset>
                </wp:positionH>
                <wp:positionV relativeFrom="paragraph">
                  <wp:posOffset>11430</wp:posOffset>
                </wp:positionV>
                <wp:extent cx="7210425" cy="0"/>
                <wp:effectExtent l="0" t="1905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10425" cy="0"/>
                        </a:xfrm>
                        <a:prstGeom prst="line">
                          <a:avLst/>
                        </a:prstGeom>
                        <a:ln w="3810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D653B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8.9pt,.9pt" to="548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" strokecolor="black [3040]" strokeweight="3pt"/>
            </w:pict>
          </mc:Fallback>
        </mc:AlternateContent>
      </w:r>
    </w:p>
    <w:p w:rsidR="000F33A2" w:rsidRPr="00CD1A63" w:rsidRDefault="000D53D5" w:rsidP="000F33A2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Litigation</w:t>
      </w:r>
      <w:r w:rsidR="00CB4BB1" w:rsidRPr="00CD1A63">
        <w:rPr>
          <w:rFonts w:ascii="Arial" w:eastAsia="Times New Roman" w:hAnsi="Arial" w:cs="Arial"/>
          <w:b/>
          <w:sz w:val="24"/>
          <w:szCs w:val="24"/>
        </w:rPr>
        <w:t xml:space="preserve"> Contract</w:t>
      </w:r>
      <w:r w:rsidR="00A77E1B" w:rsidRPr="00CD1A6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F117E" w:rsidRPr="00CD1A63">
        <w:rPr>
          <w:rFonts w:ascii="Arial" w:eastAsia="Times New Roman" w:hAnsi="Arial" w:cs="Arial"/>
          <w:b/>
          <w:sz w:val="24"/>
          <w:szCs w:val="24"/>
        </w:rPr>
        <w:t>Application</w:t>
      </w:r>
    </w:p>
    <w:p w:rsidR="000F33A2" w:rsidRPr="00C07206" w:rsidRDefault="000F33A2" w:rsidP="000F33A2">
      <w:pPr>
        <w:spacing w:after="0" w:line="240" w:lineRule="auto"/>
        <w:jc w:val="center"/>
        <w:rPr>
          <w:rFonts w:eastAsia="Times New Roman" w:cs="Arial"/>
          <w:sz w:val="18"/>
          <w:szCs w:val="8"/>
        </w:rPr>
      </w:pPr>
    </w:p>
    <w:tbl>
      <w:tblPr>
        <w:tblW w:w="114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7"/>
        <w:gridCol w:w="1283"/>
        <w:gridCol w:w="877"/>
        <w:gridCol w:w="293"/>
        <w:gridCol w:w="1057"/>
        <w:gridCol w:w="23"/>
        <w:gridCol w:w="1440"/>
        <w:gridCol w:w="1080"/>
      </w:tblGrid>
      <w:tr w:rsidR="001B65C1" w:rsidRPr="00CD1A63" w:rsidTr="00F5680E">
        <w:tc>
          <w:tcPr>
            <w:tcW w:w="11430" w:type="dxa"/>
            <w:gridSpan w:val="8"/>
            <w:shd w:val="clear" w:color="auto" w:fill="D9D9D9" w:themeFill="background1" w:themeFillShade="D9"/>
          </w:tcPr>
          <w:p w:rsidR="001B65C1" w:rsidRPr="00CD1A63" w:rsidRDefault="000D53D5" w:rsidP="00946CC4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highlight w:val="lightGray"/>
              </w:rPr>
              <w:t xml:space="preserve">Litigation </w:t>
            </w:r>
            <w:r w:rsidR="00CB4BB1" w:rsidRPr="00CD1A63">
              <w:rPr>
                <w:rFonts w:ascii="Arial Narrow" w:eastAsia="Times New Roman" w:hAnsi="Arial Narrow" w:cs="Arial"/>
                <w:b/>
                <w:sz w:val="20"/>
                <w:szCs w:val="20"/>
                <w:highlight w:val="lightGray"/>
              </w:rPr>
              <w:t>Contractor Information</w:t>
            </w:r>
          </w:p>
        </w:tc>
      </w:tr>
      <w:tr w:rsidR="00247782" w:rsidRPr="00CD1A63" w:rsidTr="000F0B43">
        <w:tc>
          <w:tcPr>
            <w:tcW w:w="11430" w:type="dxa"/>
            <w:gridSpan w:val="8"/>
            <w:shd w:val="clear" w:color="auto" w:fill="auto"/>
          </w:tcPr>
          <w:p w:rsidR="00247782" w:rsidRPr="00CD1A63" w:rsidRDefault="00CB4BB1" w:rsidP="006C7049">
            <w:pPr>
              <w:tabs>
                <w:tab w:val="left" w:pos="2680"/>
              </w:tabs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CD1A63">
              <w:rPr>
                <w:rFonts w:ascii="Arial Narrow" w:eastAsia="Times New Roman" w:hAnsi="Arial Narrow" w:cs="Arial"/>
                <w:b/>
                <w:sz w:val="20"/>
                <w:szCs w:val="20"/>
              </w:rPr>
              <w:t>Service</w:t>
            </w:r>
            <w:r w:rsidR="00247782" w:rsidRPr="00CD1A63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 Type: </w:t>
            </w:r>
            <w:r w:rsidR="00247782"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47782"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instrText xml:space="preserve"> FORMTEXT </w:instrText>
            </w:r>
            <w:r w:rsidR="00247782"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</w:r>
            <w:r w:rsidR="00247782"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fldChar w:fldCharType="separate"/>
            </w:r>
            <w:r w:rsidR="00247782"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t> </w:t>
            </w:r>
            <w:r w:rsidR="00247782"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t> </w:t>
            </w:r>
            <w:r w:rsidR="00247782"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t> </w:t>
            </w:r>
            <w:r w:rsidR="00247782"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t> </w:t>
            </w:r>
            <w:r w:rsidR="00247782"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t> </w:t>
            </w:r>
            <w:r w:rsidR="00247782"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fldChar w:fldCharType="end"/>
            </w:r>
          </w:p>
        </w:tc>
      </w:tr>
      <w:tr w:rsidR="004F7018" w:rsidRPr="00CD1A63" w:rsidTr="008E3525">
        <w:tc>
          <w:tcPr>
            <w:tcW w:w="6660" w:type="dxa"/>
            <w:gridSpan w:val="2"/>
            <w:shd w:val="clear" w:color="auto" w:fill="auto"/>
          </w:tcPr>
          <w:p w:rsidR="004F7018" w:rsidRPr="00CD1A63" w:rsidRDefault="004F7018" w:rsidP="00946CC4">
            <w:pPr>
              <w:tabs>
                <w:tab w:val="left" w:pos="2680"/>
              </w:tabs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18"/>
              </w:rPr>
            </w:pPr>
            <w:r w:rsidRPr="00CD1A63">
              <w:rPr>
                <w:rFonts w:ascii="Arial Narrow" w:eastAsia="Times New Roman" w:hAnsi="Arial Narrow" w:cs="Arial"/>
                <w:b/>
                <w:sz w:val="20"/>
                <w:szCs w:val="18"/>
              </w:rPr>
              <w:t xml:space="preserve">Legal Business Name (as appears at </w:t>
            </w:r>
            <w:r w:rsidR="006C7049" w:rsidRPr="00CD1A63">
              <w:rPr>
                <w:rFonts w:ascii="Arial Narrow" w:eastAsia="Times New Roman" w:hAnsi="Arial Narrow" w:cs="Arial"/>
                <w:b/>
                <w:sz w:val="20"/>
                <w:szCs w:val="18"/>
              </w:rPr>
              <w:t xml:space="preserve">NM </w:t>
            </w:r>
            <w:r w:rsidRPr="00CD1A63">
              <w:rPr>
                <w:rFonts w:ascii="Arial Narrow" w:eastAsia="Times New Roman" w:hAnsi="Arial Narrow" w:cs="Arial"/>
                <w:b/>
                <w:sz w:val="20"/>
                <w:szCs w:val="18"/>
              </w:rPr>
              <w:t xml:space="preserve">TRD):       </w:t>
            </w:r>
            <w:r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instrText xml:space="preserve"> FORMTEXT </w:instrText>
            </w:r>
            <w:r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</w:r>
            <w:r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fldChar w:fldCharType="separate"/>
            </w:r>
            <w:r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fldChar w:fldCharType="end"/>
            </w:r>
            <w:bookmarkStart w:id="1" w:name="Text5"/>
            <w:bookmarkEnd w:id="0"/>
          </w:p>
        </w:tc>
        <w:bookmarkEnd w:id="1"/>
        <w:tc>
          <w:tcPr>
            <w:tcW w:w="4770" w:type="dxa"/>
            <w:gridSpan w:val="6"/>
            <w:shd w:val="clear" w:color="auto" w:fill="auto"/>
          </w:tcPr>
          <w:p w:rsidR="004F7018" w:rsidRPr="00CD1A63" w:rsidRDefault="006C7049" w:rsidP="00946CC4">
            <w:pPr>
              <w:tabs>
                <w:tab w:val="left" w:pos="2680"/>
              </w:tabs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18"/>
              </w:rPr>
            </w:pPr>
            <w:r w:rsidRPr="00CD1A63">
              <w:rPr>
                <w:rFonts w:ascii="Arial Narrow" w:eastAsia="Times New Roman" w:hAnsi="Arial Narrow" w:cs="Arial"/>
                <w:b/>
                <w:sz w:val="20"/>
                <w:szCs w:val="18"/>
              </w:rPr>
              <w:t>DBA (if a</w:t>
            </w:r>
            <w:r w:rsidR="004F7018" w:rsidRPr="00CD1A63">
              <w:rPr>
                <w:rFonts w:ascii="Arial Narrow" w:eastAsia="Times New Roman" w:hAnsi="Arial Narrow" w:cs="Arial"/>
                <w:b/>
                <w:sz w:val="20"/>
                <w:szCs w:val="18"/>
              </w:rPr>
              <w:t xml:space="preserve">pplicable):   </w:t>
            </w:r>
            <w:r w:rsidR="004F7018"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F7018"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instrText xml:space="preserve"> FORMTEXT </w:instrText>
            </w:r>
            <w:r w:rsidR="004F7018"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</w:r>
            <w:r w:rsidR="004F7018"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fldChar w:fldCharType="separate"/>
            </w:r>
            <w:r w:rsidR="004F7018"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t> </w:t>
            </w:r>
            <w:r w:rsidR="004F7018"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t> </w:t>
            </w:r>
            <w:r w:rsidR="004F7018"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t> </w:t>
            </w:r>
            <w:r w:rsidR="004F7018"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t> </w:t>
            </w:r>
            <w:r w:rsidR="004F7018"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t> </w:t>
            </w:r>
            <w:r w:rsidR="004F7018"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fldChar w:fldCharType="end"/>
            </w:r>
          </w:p>
        </w:tc>
      </w:tr>
      <w:tr w:rsidR="002F117E" w:rsidRPr="00CD1A63" w:rsidTr="002F117E">
        <w:tc>
          <w:tcPr>
            <w:tcW w:w="5377" w:type="dxa"/>
            <w:shd w:val="clear" w:color="auto" w:fill="auto"/>
          </w:tcPr>
          <w:p w:rsidR="002F117E" w:rsidRPr="00CD1A63" w:rsidRDefault="002F117E" w:rsidP="004F7018">
            <w:pPr>
              <w:tabs>
                <w:tab w:val="right" w:pos="2281"/>
              </w:tabs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18"/>
              </w:rPr>
            </w:pPr>
            <w:r w:rsidRPr="00CD1A63">
              <w:rPr>
                <w:rFonts w:ascii="Arial Narrow" w:eastAsia="Times New Roman" w:hAnsi="Arial Narrow" w:cs="Arial"/>
                <w:b/>
                <w:sz w:val="20"/>
                <w:szCs w:val="18"/>
              </w:rPr>
              <w:t>Contact Name:</w:t>
            </w:r>
            <w:bookmarkStart w:id="2" w:name="Dropdown2"/>
            <w:r w:rsidRPr="00CD1A63">
              <w:rPr>
                <w:rFonts w:ascii="Arial Narrow" w:eastAsia="Times New Roman" w:hAnsi="Arial Narrow" w:cs="Arial"/>
                <w:b/>
                <w:sz w:val="20"/>
                <w:szCs w:val="18"/>
              </w:rPr>
              <w:t xml:space="preserve">     </w:t>
            </w:r>
            <w:bookmarkEnd w:id="2"/>
            <w:r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instrText xml:space="preserve"> FORMTEXT </w:instrText>
            </w:r>
            <w:r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</w:r>
            <w:r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fldChar w:fldCharType="separate"/>
            </w:r>
            <w:r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fldChar w:fldCharType="end"/>
            </w:r>
          </w:p>
        </w:tc>
        <w:tc>
          <w:tcPr>
            <w:tcW w:w="2453" w:type="dxa"/>
            <w:gridSpan w:val="3"/>
            <w:shd w:val="clear" w:color="auto" w:fill="auto"/>
          </w:tcPr>
          <w:p w:rsidR="002F117E" w:rsidRPr="00CD1A63" w:rsidRDefault="002F117E" w:rsidP="00A77E1B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18"/>
              </w:rPr>
            </w:pPr>
            <w:r w:rsidRPr="00CD1A63">
              <w:rPr>
                <w:rFonts w:ascii="Arial Narrow" w:eastAsia="Times New Roman" w:hAnsi="Arial Narrow" w:cs="Arial"/>
                <w:b/>
                <w:sz w:val="20"/>
                <w:szCs w:val="18"/>
              </w:rPr>
              <w:t xml:space="preserve">Title:   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instrText xml:space="preserve"> FORMTEXT </w:instrTex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fldChar w:fldCharType="separate"/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fldChar w:fldCharType="end"/>
            </w:r>
          </w:p>
        </w:tc>
        <w:bookmarkEnd w:id="3"/>
        <w:tc>
          <w:tcPr>
            <w:tcW w:w="3600" w:type="dxa"/>
            <w:gridSpan w:val="4"/>
            <w:shd w:val="clear" w:color="auto" w:fill="auto"/>
          </w:tcPr>
          <w:p w:rsidR="002F117E" w:rsidRPr="00CD1A63" w:rsidRDefault="002F117E" w:rsidP="00A77E1B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18"/>
              </w:rPr>
            </w:pPr>
          </w:p>
        </w:tc>
      </w:tr>
      <w:tr w:rsidR="001B65C1" w:rsidRPr="00CD1A63" w:rsidTr="008E3525">
        <w:tc>
          <w:tcPr>
            <w:tcW w:w="5377" w:type="dxa"/>
            <w:shd w:val="clear" w:color="auto" w:fill="auto"/>
          </w:tcPr>
          <w:p w:rsidR="001B65C1" w:rsidRPr="00CD1A63" w:rsidRDefault="001B65C1" w:rsidP="00946CC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CD1A63">
              <w:rPr>
                <w:rFonts w:ascii="Arial Narrow" w:eastAsia="Times New Roman" w:hAnsi="Arial Narrow" w:cs="Arial"/>
                <w:b/>
                <w:sz w:val="20"/>
                <w:szCs w:val="18"/>
              </w:rPr>
              <w:t>Street/P</w:t>
            </w:r>
            <w:r w:rsidR="006C7049" w:rsidRPr="00CD1A63">
              <w:rPr>
                <w:rFonts w:ascii="Arial Narrow" w:eastAsia="Times New Roman" w:hAnsi="Arial Narrow" w:cs="Arial"/>
                <w:b/>
                <w:sz w:val="20"/>
                <w:szCs w:val="18"/>
              </w:rPr>
              <w:t>.</w:t>
            </w:r>
            <w:r w:rsidRPr="00CD1A63">
              <w:rPr>
                <w:rFonts w:ascii="Arial Narrow" w:eastAsia="Times New Roman" w:hAnsi="Arial Narrow" w:cs="Arial"/>
                <w:b/>
                <w:sz w:val="20"/>
                <w:szCs w:val="18"/>
              </w:rPr>
              <w:t>O</w:t>
            </w:r>
            <w:r w:rsidR="006C7049" w:rsidRPr="00CD1A63">
              <w:rPr>
                <w:rFonts w:ascii="Arial Narrow" w:eastAsia="Times New Roman" w:hAnsi="Arial Narrow" w:cs="Arial"/>
                <w:b/>
                <w:sz w:val="20"/>
                <w:szCs w:val="18"/>
              </w:rPr>
              <w:t>.</w:t>
            </w:r>
            <w:r w:rsidRPr="00CD1A63">
              <w:rPr>
                <w:rFonts w:ascii="Arial Narrow" w:eastAsia="Times New Roman" w:hAnsi="Arial Narrow" w:cs="Arial"/>
                <w:b/>
                <w:sz w:val="20"/>
                <w:szCs w:val="18"/>
              </w:rPr>
              <w:t xml:space="preserve"> Box:      </w:t>
            </w:r>
            <w:r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instrText xml:space="preserve"> FORMTEXT </w:instrText>
            </w:r>
            <w:r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</w:r>
            <w:r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fldChar w:fldCharType="separate"/>
            </w:r>
            <w:r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t xml:space="preserve">  </w:t>
            </w:r>
            <w:r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fldChar w:fldCharType="end"/>
            </w:r>
          </w:p>
        </w:tc>
        <w:bookmarkEnd w:id="4"/>
        <w:tc>
          <w:tcPr>
            <w:tcW w:w="2160" w:type="dxa"/>
            <w:gridSpan w:val="2"/>
            <w:shd w:val="clear" w:color="auto" w:fill="auto"/>
          </w:tcPr>
          <w:p w:rsidR="001B65C1" w:rsidRPr="00CD1A63" w:rsidRDefault="001B65C1" w:rsidP="00BC39F6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18"/>
              </w:rPr>
            </w:pPr>
            <w:r w:rsidRPr="00CD1A63">
              <w:rPr>
                <w:rFonts w:ascii="Arial Narrow" w:eastAsia="Times New Roman" w:hAnsi="Arial Narrow" w:cs="Arial"/>
                <w:b/>
                <w:sz w:val="20"/>
                <w:szCs w:val="18"/>
              </w:rPr>
              <w:t xml:space="preserve">City: 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instrText xml:space="preserve"> FORMTEXT </w:instrTex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fldChar w:fldCharType="separate"/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fldChar w:fldCharType="end"/>
            </w:r>
          </w:p>
        </w:tc>
        <w:tc>
          <w:tcPr>
            <w:tcW w:w="1350" w:type="dxa"/>
            <w:gridSpan w:val="2"/>
            <w:shd w:val="clear" w:color="auto" w:fill="auto"/>
          </w:tcPr>
          <w:p w:rsidR="001B65C1" w:rsidRPr="00CD1A63" w:rsidRDefault="001B65C1" w:rsidP="00946CC4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18"/>
              </w:rPr>
            </w:pPr>
            <w:r w:rsidRPr="00CD1A63">
              <w:rPr>
                <w:rFonts w:ascii="Arial Narrow" w:eastAsia="Times New Roman" w:hAnsi="Arial Narrow" w:cs="Arial"/>
                <w:b/>
                <w:sz w:val="20"/>
                <w:szCs w:val="18"/>
              </w:rPr>
              <w:t xml:space="preserve">State: 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instrText xml:space="preserve"> FORMTEXT </w:instrTex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fldChar w:fldCharType="separate"/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fldChar w:fldCharType="end"/>
            </w:r>
          </w:p>
        </w:tc>
        <w:tc>
          <w:tcPr>
            <w:tcW w:w="2543" w:type="dxa"/>
            <w:gridSpan w:val="3"/>
            <w:shd w:val="clear" w:color="auto" w:fill="auto"/>
          </w:tcPr>
          <w:p w:rsidR="001B65C1" w:rsidRPr="00CD1A63" w:rsidRDefault="001B65C1" w:rsidP="00946CC4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18"/>
              </w:rPr>
            </w:pPr>
            <w:r w:rsidRPr="00CD1A63">
              <w:rPr>
                <w:rFonts w:ascii="Arial Narrow" w:eastAsia="Times New Roman" w:hAnsi="Arial Narrow" w:cs="Arial"/>
                <w:b/>
                <w:sz w:val="20"/>
                <w:szCs w:val="18"/>
              </w:rPr>
              <w:t xml:space="preserve">Zip: 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instrText xml:space="preserve"> FORMTEXT </w:instrTex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fldChar w:fldCharType="separate"/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fldChar w:fldCharType="end"/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-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instrText xml:space="preserve"> FORMTEXT </w:instrTex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fldChar w:fldCharType="separate"/>
            </w:r>
            <w:r w:rsidRPr="00CD1A63">
              <w:rPr>
                <w:rFonts w:ascii="Arial Narrow" w:eastAsia="Times New Roman" w:hAnsi="Arial Narrow" w:cs="Arial"/>
                <w:b/>
                <w:i/>
                <w:noProof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noProof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noProof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noProof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noProof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fldChar w:fldCharType="end"/>
            </w:r>
          </w:p>
        </w:tc>
      </w:tr>
      <w:tr w:rsidR="001B65C1" w:rsidRPr="00CD1A63" w:rsidTr="008E3525">
        <w:tc>
          <w:tcPr>
            <w:tcW w:w="5377" w:type="dxa"/>
            <w:tcBorders>
              <w:bottom w:val="single" w:sz="4" w:space="0" w:color="auto"/>
            </w:tcBorders>
            <w:shd w:val="clear" w:color="auto" w:fill="auto"/>
          </w:tcPr>
          <w:p w:rsidR="001B65C1" w:rsidRPr="00CD1A63" w:rsidRDefault="001B65C1" w:rsidP="00A77E1B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18"/>
              </w:rPr>
            </w:pPr>
            <w:r w:rsidRPr="00CD1A63">
              <w:rPr>
                <w:rFonts w:ascii="Arial Narrow" w:eastAsia="Times New Roman" w:hAnsi="Arial Narrow" w:cs="Arial"/>
                <w:b/>
                <w:sz w:val="20"/>
                <w:szCs w:val="18"/>
              </w:rPr>
              <w:t>Phone: (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instrText xml:space="preserve"> FORMTEXT </w:instrTex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fldChar w:fldCharType="separate"/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fldChar w:fldCharType="end"/>
            </w:r>
            <w:r w:rsidRPr="00CD1A63">
              <w:rPr>
                <w:rFonts w:ascii="Arial Narrow" w:eastAsia="Times New Roman" w:hAnsi="Arial Narrow" w:cs="Arial"/>
                <w:b/>
                <w:sz w:val="20"/>
                <w:szCs w:val="18"/>
              </w:rPr>
              <w:t>)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instrText xml:space="preserve"> FORMTEXT </w:instrTex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fldChar w:fldCharType="separate"/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fldChar w:fldCharType="end"/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-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instrText xml:space="preserve"> FORMTEXT </w:instrTex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fldChar w:fldCharType="separate"/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Arial"/>
                <w:b/>
                <w:i/>
                <w:sz w:val="20"/>
                <w:szCs w:val="18"/>
              </w:rPr>
              <w:fldChar w:fldCharType="end"/>
            </w:r>
            <w:bookmarkStart w:id="5" w:name="Text4"/>
          </w:p>
        </w:tc>
        <w:bookmarkEnd w:id="5"/>
        <w:tc>
          <w:tcPr>
            <w:tcW w:w="605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B65C1" w:rsidRPr="00CD1A63" w:rsidRDefault="006C7049" w:rsidP="00A77E1B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18"/>
              </w:rPr>
            </w:pPr>
            <w:r w:rsidRPr="00CD1A63">
              <w:rPr>
                <w:rFonts w:ascii="Arial Narrow" w:eastAsia="Times New Roman" w:hAnsi="Arial Narrow" w:cs="Arial"/>
                <w:b/>
                <w:sz w:val="20"/>
                <w:szCs w:val="18"/>
              </w:rPr>
              <w:t>Email A</w:t>
            </w:r>
            <w:r w:rsidR="001B65C1" w:rsidRPr="00CD1A63">
              <w:rPr>
                <w:rFonts w:ascii="Arial Narrow" w:eastAsia="Times New Roman" w:hAnsi="Arial Narrow" w:cs="Arial"/>
                <w:b/>
                <w:sz w:val="20"/>
                <w:szCs w:val="18"/>
              </w:rPr>
              <w:t xml:space="preserve">ddress:   </w:t>
            </w:r>
            <w:r w:rsidR="001B65C1"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B65C1"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instrText xml:space="preserve"> FORMTEXT </w:instrText>
            </w:r>
            <w:r w:rsidR="001B65C1"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</w:r>
            <w:r w:rsidR="001B65C1"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fldChar w:fldCharType="separate"/>
            </w:r>
            <w:r w:rsidR="001B65C1"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t> </w:t>
            </w:r>
            <w:r w:rsidR="001B65C1"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t> </w:t>
            </w:r>
            <w:r w:rsidR="001B65C1"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t> </w:t>
            </w:r>
            <w:r w:rsidR="001B65C1"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t> </w:t>
            </w:r>
            <w:r w:rsidR="001B65C1"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t> </w:t>
            </w:r>
            <w:r w:rsidR="001B65C1" w:rsidRPr="00CD1A63">
              <w:rPr>
                <w:rFonts w:ascii="Arial Narrow" w:eastAsia="Times New Roman" w:hAnsi="Arial Narrow" w:cs="Arial"/>
                <w:i/>
                <w:sz w:val="20"/>
                <w:szCs w:val="18"/>
              </w:rPr>
              <w:fldChar w:fldCharType="end"/>
            </w:r>
          </w:p>
        </w:tc>
      </w:tr>
      <w:tr w:rsidR="001B65C1" w:rsidRPr="00CD1A63" w:rsidTr="00754185">
        <w:tc>
          <w:tcPr>
            <w:tcW w:w="1143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908A5" w:rsidRPr="00CD1A63" w:rsidRDefault="007908A5" w:rsidP="007908A5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CD1A63">
              <w:rPr>
                <w:rFonts w:ascii="Arial Narrow" w:eastAsia="Times New Roman" w:hAnsi="Arial Narrow" w:cs="Arial"/>
                <w:b/>
                <w:sz w:val="20"/>
                <w:szCs w:val="18"/>
              </w:rPr>
              <w:t xml:space="preserve">NM TRD Business Tax ID Number (BTIN) # (AKA Gross Receipt Tax #): </w:t>
            </w:r>
          </w:p>
          <w:p w:rsidR="007908A5" w:rsidRPr="00CD1A63" w:rsidRDefault="007908A5" w:rsidP="007908A5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CD1A6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All contractors will need to apply for a BTIN. The application process is simple and can be done online at </w:t>
            </w:r>
            <w:hyperlink r:id="rId9" w:history="1">
              <w:r w:rsidRPr="00CD1A63">
                <w:rPr>
                  <w:rStyle w:val="Hyperlink"/>
                  <w:rFonts w:ascii="Arial Narrow" w:hAnsi="Arial Narrow" w:cs="Arial"/>
                  <w:sz w:val="16"/>
                  <w:szCs w:val="16"/>
                </w:rPr>
                <w:t>https://tap.state.nm.us</w:t>
              </w:r>
            </w:hyperlink>
            <w:r w:rsidRPr="00CD1A6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. For questions regarding the application or process of obtaining a BTIN number, please contact the NM Taxation and Revenue office at 866-285-2996. </w:t>
            </w:r>
          </w:p>
          <w:p w:rsidR="007908A5" w:rsidRPr="00CD1A63" w:rsidRDefault="007908A5" w:rsidP="007908A5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"/>
                <w:szCs w:val="2"/>
              </w:rPr>
            </w:pPr>
          </w:p>
          <w:p w:rsidR="001B65C1" w:rsidRPr="00CD1A63" w:rsidRDefault="007908A5" w:rsidP="007908A5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20"/>
                <w:szCs w:val="18"/>
              </w:rPr>
            </w:pPr>
            <w:r w:rsidRPr="00CD1A63">
              <w:rPr>
                <w:rFonts w:ascii="Arial Narrow" w:hAnsi="Arial Narrow" w:cs="Arial"/>
                <w:bCs/>
                <w:i/>
                <w:color w:val="000000"/>
                <w:sz w:val="16"/>
                <w:szCs w:val="16"/>
              </w:rPr>
              <w:t xml:space="preserve">As of July 1, 2021, the GRT and Compensating Tax for most goods and services applies at the location where they are delivered. For more information on destination-based sourcing, please see </w:t>
            </w:r>
            <w:hyperlink r:id="rId10" w:history="1">
              <w:r w:rsidRPr="00CD1A63">
                <w:rPr>
                  <w:rFonts w:ascii="Arial Narrow" w:hAnsi="Arial Narrow" w:cs="Arial"/>
                  <w:bCs/>
                  <w:i/>
                  <w:color w:val="000000"/>
                  <w:sz w:val="16"/>
                  <w:szCs w:val="16"/>
                </w:rPr>
                <w:t>FYI-200, Your Business Location and the Appropriate Tax Rate</w:t>
              </w:r>
            </w:hyperlink>
            <w:r w:rsidRPr="00CD1A63">
              <w:rPr>
                <w:rFonts w:ascii="Arial Narrow" w:hAnsi="Arial Narrow" w:cs="Arial"/>
                <w:bCs/>
                <w:i/>
                <w:color w:val="000000"/>
                <w:sz w:val="16"/>
                <w:szCs w:val="16"/>
              </w:rPr>
              <w:t xml:space="preserve">. This and many other useful publications are available at </w:t>
            </w:r>
            <w:hyperlink r:id="rId11" w:history="1">
              <w:r w:rsidRPr="00CD1A63">
                <w:rPr>
                  <w:rFonts w:ascii="Arial Narrow" w:hAnsi="Arial Narrow" w:cs="Arial"/>
                  <w:bCs/>
                  <w:i/>
                  <w:color w:val="000000"/>
                  <w:sz w:val="16"/>
                  <w:szCs w:val="16"/>
                  <w:u w:val="single"/>
                </w:rPr>
                <w:t>https://www.tax.newmexico.gov/forms-publications/</w:t>
              </w:r>
            </w:hyperlink>
            <w:r w:rsidRPr="00CD1A63">
              <w:rPr>
                <w:rFonts w:ascii="Arial Narrow" w:hAnsi="Arial Narrow" w:cs="Arial"/>
                <w:bCs/>
                <w:i/>
                <w:color w:val="000000"/>
                <w:sz w:val="16"/>
                <w:szCs w:val="16"/>
              </w:rPr>
              <w:t>.</w:t>
            </w:r>
          </w:p>
        </w:tc>
      </w:tr>
      <w:tr w:rsidR="001B65C1" w:rsidRPr="00CD1A63" w:rsidTr="00F5680E">
        <w:trPr>
          <w:trHeight w:val="242"/>
        </w:trPr>
        <w:tc>
          <w:tcPr>
            <w:tcW w:w="1143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65C1" w:rsidRPr="00CD1A63" w:rsidRDefault="002F117E" w:rsidP="00754185">
            <w:pPr>
              <w:tabs>
                <w:tab w:val="left" w:pos="268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CD1A63">
              <w:rPr>
                <w:rFonts w:ascii="Arial Narrow" w:eastAsia="Times New Roman" w:hAnsi="Arial Narrow" w:cs="Arial"/>
                <w:b/>
                <w:sz w:val="20"/>
                <w:szCs w:val="20"/>
              </w:rPr>
              <w:t>Qualifications</w:t>
            </w:r>
          </w:p>
        </w:tc>
      </w:tr>
      <w:tr w:rsidR="002F117E" w:rsidRPr="00CD1A63" w:rsidTr="002F117E">
        <w:trPr>
          <w:trHeight w:val="207"/>
        </w:trPr>
        <w:tc>
          <w:tcPr>
            <w:tcW w:w="1143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F117E" w:rsidRPr="00CD1A63" w:rsidRDefault="002F117E" w:rsidP="008E3525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D1A63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Are you a former or current NM government employee? </w:t>
            </w:r>
            <w:r w:rsidRPr="00CD1A63">
              <w:rPr>
                <w:rFonts w:ascii="Arial Narrow" w:eastAsia="Times New Roman" w:hAnsi="Arial Narrow" w:cs="Arial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1A63">
              <w:rPr>
                <w:rFonts w:ascii="Arial Narrow" w:eastAsia="Times New Roman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2D0B6F">
              <w:rPr>
                <w:rFonts w:ascii="Arial Narrow" w:eastAsia="Times New Roman" w:hAnsi="Arial Narrow" w:cs="Arial"/>
                <w:b/>
                <w:sz w:val="20"/>
                <w:szCs w:val="20"/>
              </w:rPr>
            </w:r>
            <w:r w:rsidR="002D0B6F">
              <w:rPr>
                <w:rFonts w:ascii="Arial Narrow" w:eastAsia="Times New Roman" w:hAnsi="Arial Narrow" w:cs="Arial"/>
                <w:b/>
                <w:sz w:val="20"/>
                <w:szCs w:val="20"/>
              </w:rPr>
              <w:fldChar w:fldCharType="separate"/>
            </w:r>
            <w:r w:rsidRPr="00CD1A63">
              <w:rPr>
                <w:rFonts w:ascii="Arial Narrow" w:eastAsia="Times New Roman" w:hAnsi="Arial Narrow" w:cs="Arial"/>
                <w:b/>
                <w:sz w:val="20"/>
                <w:szCs w:val="20"/>
              </w:rPr>
              <w:fldChar w:fldCharType="end"/>
            </w:r>
            <w:r w:rsidRPr="00CD1A63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Yes   </w:t>
            </w:r>
            <w:r w:rsidRPr="00CD1A63">
              <w:rPr>
                <w:rFonts w:ascii="Arial Narrow" w:eastAsia="Times New Roman" w:hAnsi="Arial Narrow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63">
              <w:rPr>
                <w:rFonts w:ascii="Arial Narrow" w:eastAsia="Times New Roman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2D0B6F">
              <w:rPr>
                <w:rFonts w:ascii="Arial Narrow" w:eastAsia="Times New Roman" w:hAnsi="Arial Narrow" w:cs="Arial"/>
                <w:b/>
                <w:sz w:val="20"/>
                <w:szCs w:val="20"/>
              </w:rPr>
            </w:r>
            <w:r w:rsidR="002D0B6F">
              <w:rPr>
                <w:rFonts w:ascii="Arial Narrow" w:eastAsia="Times New Roman" w:hAnsi="Arial Narrow" w:cs="Arial"/>
                <w:b/>
                <w:sz w:val="20"/>
                <w:szCs w:val="20"/>
              </w:rPr>
              <w:fldChar w:fldCharType="separate"/>
            </w:r>
            <w:r w:rsidRPr="00CD1A63">
              <w:rPr>
                <w:rFonts w:ascii="Arial Narrow" w:eastAsia="Times New Roman" w:hAnsi="Arial Narrow" w:cs="Arial"/>
                <w:b/>
                <w:sz w:val="20"/>
                <w:szCs w:val="20"/>
              </w:rPr>
              <w:fldChar w:fldCharType="end"/>
            </w:r>
            <w:r w:rsidRPr="00CD1A63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No      Are you a retiree of </w:t>
            </w:r>
            <w:r w:rsidR="006C7049" w:rsidRPr="00CD1A63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NM </w:t>
            </w:r>
            <w:r w:rsidRPr="00CD1A63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state government? </w:t>
            </w:r>
            <w:r w:rsidRPr="00CD1A63">
              <w:rPr>
                <w:rFonts w:ascii="Arial Narrow" w:eastAsia="Times New Roman" w:hAnsi="Arial Narrow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1A63">
              <w:rPr>
                <w:rFonts w:ascii="Arial Narrow" w:eastAsia="Times New Roman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2D0B6F">
              <w:rPr>
                <w:rFonts w:ascii="Arial Narrow" w:eastAsia="Times New Roman" w:hAnsi="Arial Narrow" w:cs="Arial"/>
                <w:b/>
                <w:sz w:val="20"/>
                <w:szCs w:val="20"/>
              </w:rPr>
            </w:r>
            <w:r w:rsidR="002D0B6F">
              <w:rPr>
                <w:rFonts w:ascii="Arial Narrow" w:eastAsia="Times New Roman" w:hAnsi="Arial Narrow" w:cs="Arial"/>
                <w:b/>
                <w:sz w:val="20"/>
                <w:szCs w:val="20"/>
              </w:rPr>
              <w:fldChar w:fldCharType="separate"/>
            </w:r>
            <w:r w:rsidRPr="00CD1A63">
              <w:rPr>
                <w:rFonts w:ascii="Arial Narrow" w:eastAsia="Times New Roman" w:hAnsi="Arial Narrow" w:cs="Arial"/>
                <w:b/>
                <w:sz w:val="20"/>
                <w:szCs w:val="20"/>
              </w:rPr>
              <w:fldChar w:fldCharType="end"/>
            </w:r>
            <w:r w:rsidRPr="00CD1A63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Yes      </w:t>
            </w:r>
            <w:r w:rsidRPr="00CD1A63">
              <w:rPr>
                <w:rFonts w:ascii="Arial Narrow" w:eastAsia="Times New Roman" w:hAnsi="Arial Narrow" w:cs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A63">
              <w:rPr>
                <w:rFonts w:ascii="Arial Narrow" w:eastAsia="Times New Roman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2D0B6F">
              <w:rPr>
                <w:rFonts w:ascii="Arial Narrow" w:eastAsia="Times New Roman" w:hAnsi="Arial Narrow" w:cs="Arial"/>
                <w:b/>
                <w:sz w:val="20"/>
                <w:szCs w:val="20"/>
              </w:rPr>
            </w:r>
            <w:r w:rsidR="002D0B6F">
              <w:rPr>
                <w:rFonts w:ascii="Arial Narrow" w:eastAsia="Times New Roman" w:hAnsi="Arial Narrow" w:cs="Arial"/>
                <w:b/>
                <w:sz w:val="20"/>
                <w:szCs w:val="20"/>
              </w:rPr>
              <w:fldChar w:fldCharType="separate"/>
            </w:r>
            <w:r w:rsidRPr="00CD1A63">
              <w:rPr>
                <w:rFonts w:ascii="Arial Narrow" w:eastAsia="Times New Roman" w:hAnsi="Arial Narrow" w:cs="Arial"/>
                <w:b/>
                <w:sz w:val="20"/>
                <w:szCs w:val="20"/>
              </w:rPr>
              <w:fldChar w:fldCharType="end"/>
            </w:r>
            <w:r w:rsidRPr="00CD1A63">
              <w:rPr>
                <w:rFonts w:ascii="Arial Narrow" w:eastAsia="Times New Roman" w:hAnsi="Arial Narrow" w:cs="Arial"/>
                <w:b/>
                <w:sz w:val="20"/>
                <w:szCs w:val="20"/>
              </w:rPr>
              <w:t>No</w:t>
            </w:r>
          </w:p>
        </w:tc>
      </w:tr>
      <w:tr w:rsidR="008E3525" w:rsidRPr="00CD1A63" w:rsidTr="008E3525">
        <w:trPr>
          <w:trHeight w:val="548"/>
        </w:trPr>
        <w:tc>
          <w:tcPr>
            <w:tcW w:w="1143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E3525" w:rsidRPr="00CD1A63" w:rsidRDefault="008E3525" w:rsidP="008E3525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CD1A6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Have you done business with State of NM within the last 12 months? </w:t>
            </w:r>
            <w:r w:rsidRPr="00CD1A63">
              <w:rPr>
                <w:rFonts w:ascii="Arial Narrow" w:eastAsia="Times New Roman" w:hAnsi="Arial Narrow" w:cs="Arial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1A63">
              <w:rPr>
                <w:rFonts w:ascii="Arial Narrow" w:eastAsia="Times New Roman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2D0B6F">
              <w:rPr>
                <w:rFonts w:ascii="Arial Narrow" w:eastAsia="Times New Roman" w:hAnsi="Arial Narrow" w:cs="Arial"/>
                <w:b/>
                <w:sz w:val="20"/>
                <w:szCs w:val="20"/>
              </w:rPr>
            </w:r>
            <w:r w:rsidR="002D0B6F">
              <w:rPr>
                <w:rFonts w:ascii="Arial Narrow" w:eastAsia="Times New Roman" w:hAnsi="Arial Narrow" w:cs="Arial"/>
                <w:b/>
                <w:sz w:val="20"/>
                <w:szCs w:val="20"/>
              </w:rPr>
              <w:fldChar w:fldCharType="separate"/>
            </w:r>
            <w:r w:rsidRPr="00CD1A63">
              <w:rPr>
                <w:rFonts w:ascii="Arial Narrow" w:eastAsia="Times New Roman" w:hAnsi="Arial Narrow" w:cs="Arial"/>
                <w:b/>
                <w:sz w:val="20"/>
                <w:szCs w:val="20"/>
              </w:rPr>
              <w:fldChar w:fldCharType="end"/>
            </w:r>
            <w:r w:rsidRPr="00CD1A63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Yes   </w:t>
            </w:r>
            <w:r w:rsidRPr="00CD1A63">
              <w:rPr>
                <w:rFonts w:ascii="Arial Narrow" w:eastAsia="Times New Roman" w:hAnsi="Arial Narrow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1A63">
              <w:rPr>
                <w:rFonts w:ascii="Arial Narrow" w:eastAsia="Times New Roman" w:hAnsi="Arial Narrow" w:cs="Arial"/>
                <w:b/>
                <w:sz w:val="20"/>
                <w:szCs w:val="20"/>
              </w:rPr>
              <w:instrText xml:space="preserve"> FORMCHECKBOX </w:instrText>
            </w:r>
            <w:r w:rsidR="002D0B6F">
              <w:rPr>
                <w:rFonts w:ascii="Arial Narrow" w:eastAsia="Times New Roman" w:hAnsi="Arial Narrow" w:cs="Arial"/>
                <w:b/>
                <w:sz w:val="20"/>
                <w:szCs w:val="20"/>
              </w:rPr>
            </w:r>
            <w:r w:rsidR="002D0B6F">
              <w:rPr>
                <w:rFonts w:ascii="Arial Narrow" w:eastAsia="Times New Roman" w:hAnsi="Arial Narrow" w:cs="Arial"/>
                <w:b/>
                <w:sz w:val="20"/>
                <w:szCs w:val="20"/>
              </w:rPr>
              <w:fldChar w:fldCharType="separate"/>
            </w:r>
            <w:r w:rsidRPr="00CD1A63">
              <w:rPr>
                <w:rFonts w:ascii="Arial Narrow" w:eastAsia="Times New Roman" w:hAnsi="Arial Narrow" w:cs="Arial"/>
                <w:b/>
                <w:sz w:val="20"/>
                <w:szCs w:val="20"/>
              </w:rPr>
              <w:fldChar w:fldCharType="end"/>
            </w:r>
            <w:r w:rsidRPr="00CD1A63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No      </w:t>
            </w:r>
          </w:p>
          <w:p w:rsidR="00CA2504" w:rsidRPr="00CD1A63" w:rsidRDefault="00CA2504" w:rsidP="00CA2504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CD1A6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If no, complete and submit a W-9. Part 5 is required for direct deposit.  Include a voided check or official letter from your bank confirming account # and routing #. </w:t>
            </w:r>
          </w:p>
          <w:p w:rsidR="008E3525" w:rsidRPr="00CD1A63" w:rsidRDefault="00CA2504" w:rsidP="00CA250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CD1A6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A W-9 template may be found here: </w:t>
            </w:r>
            <w:hyperlink r:id="rId12" w:history="1">
              <w:r w:rsidRPr="00CD1A63">
                <w:rPr>
                  <w:rStyle w:val="Hyperlink"/>
                  <w:rFonts w:ascii="Arial Narrow" w:hAnsi="Arial Narrow" w:cs="Arial"/>
                  <w:bCs/>
                  <w:sz w:val="16"/>
                  <w:szCs w:val="16"/>
                </w:rPr>
                <w:t>https://www.nmdfa.state.nm.us/wp-content/uploads/2021/08/NM-SUBSTITUTE-W9.pdf</w:t>
              </w:r>
            </w:hyperlink>
          </w:p>
        </w:tc>
      </w:tr>
      <w:tr w:rsidR="001B65C1" w:rsidRPr="00CD1A63" w:rsidTr="00C07206">
        <w:trPr>
          <w:trHeight w:val="231"/>
        </w:trPr>
        <w:tc>
          <w:tcPr>
            <w:tcW w:w="1143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1710C" w:rsidRPr="00CD1A63" w:rsidRDefault="002E1CCA" w:rsidP="002E1CC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Detailed Scope of Work</w:t>
            </w:r>
            <w:r w:rsidR="001B65C1" w:rsidRPr="00CD1A63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:  </w:t>
            </w:r>
            <w:r w:rsidR="001B65C1" w:rsidRPr="00CD1A63">
              <w:rPr>
                <w:rFonts w:ascii="Arial Narrow" w:eastAsia="Times New Roman" w:hAnsi="Arial Narrow" w:cs="Arial"/>
                <w:b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B65C1" w:rsidRPr="00CD1A63">
              <w:rPr>
                <w:rFonts w:ascii="Arial Narrow" w:eastAsia="Times New Roman" w:hAnsi="Arial Narrow" w:cs="Arial"/>
                <w:b/>
                <w:sz w:val="18"/>
                <w:szCs w:val="18"/>
              </w:rPr>
              <w:instrText xml:space="preserve"> FORMTEXT </w:instrText>
            </w:r>
            <w:r w:rsidR="001B65C1" w:rsidRPr="00CD1A63">
              <w:rPr>
                <w:rFonts w:ascii="Arial Narrow" w:eastAsia="Times New Roman" w:hAnsi="Arial Narrow" w:cs="Arial"/>
                <w:b/>
                <w:sz w:val="18"/>
                <w:szCs w:val="18"/>
              </w:rPr>
            </w:r>
            <w:r w:rsidR="001B65C1" w:rsidRPr="00CD1A63">
              <w:rPr>
                <w:rFonts w:ascii="Arial Narrow" w:eastAsia="Times New Roman" w:hAnsi="Arial Narrow" w:cs="Arial"/>
                <w:b/>
                <w:sz w:val="18"/>
                <w:szCs w:val="18"/>
              </w:rPr>
              <w:fldChar w:fldCharType="separate"/>
            </w:r>
            <w:r w:rsidR="001B65C1" w:rsidRPr="00CD1A63">
              <w:rPr>
                <w:rFonts w:ascii="Arial Narrow" w:eastAsia="Times New Roman" w:hAnsi="Arial Narrow" w:cs="Arial"/>
                <w:b/>
                <w:sz w:val="18"/>
                <w:szCs w:val="18"/>
              </w:rPr>
              <w:t> </w:t>
            </w:r>
            <w:r w:rsidR="001B65C1" w:rsidRPr="00CD1A63">
              <w:rPr>
                <w:rFonts w:ascii="Arial Narrow" w:eastAsia="Times New Roman" w:hAnsi="Arial Narrow" w:cs="Arial"/>
                <w:b/>
                <w:sz w:val="18"/>
                <w:szCs w:val="18"/>
              </w:rPr>
              <w:t> </w:t>
            </w:r>
            <w:r w:rsidR="001B65C1" w:rsidRPr="00CD1A63">
              <w:rPr>
                <w:rFonts w:ascii="Arial Narrow" w:eastAsia="Times New Roman" w:hAnsi="Arial Narrow" w:cs="Arial"/>
                <w:b/>
                <w:sz w:val="18"/>
                <w:szCs w:val="18"/>
              </w:rPr>
              <w:t> </w:t>
            </w:r>
            <w:r w:rsidR="001B65C1" w:rsidRPr="00CD1A63">
              <w:rPr>
                <w:rFonts w:ascii="Arial Narrow" w:eastAsia="Times New Roman" w:hAnsi="Arial Narrow" w:cs="Arial"/>
                <w:b/>
                <w:sz w:val="18"/>
                <w:szCs w:val="18"/>
              </w:rPr>
              <w:t> </w:t>
            </w:r>
            <w:r w:rsidR="001B65C1" w:rsidRPr="00CD1A63">
              <w:rPr>
                <w:rFonts w:ascii="Arial Narrow" w:eastAsia="Times New Roman" w:hAnsi="Arial Narrow" w:cs="Arial"/>
                <w:b/>
                <w:sz w:val="18"/>
                <w:szCs w:val="18"/>
              </w:rPr>
              <w:t> </w:t>
            </w:r>
            <w:r w:rsidR="001B65C1" w:rsidRPr="00CD1A63">
              <w:rPr>
                <w:rFonts w:ascii="Arial Narrow" w:eastAsia="Times New Roman" w:hAnsi="Arial Narrow" w:cs="Arial"/>
                <w:b/>
                <w:sz w:val="18"/>
                <w:szCs w:val="18"/>
              </w:rPr>
              <w:fldChar w:fldCharType="end"/>
            </w:r>
          </w:p>
        </w:tc>
      </w:tr>
      <w:tr w:rsidR="001B65C1" w:rsidRPr="00CD1A63" w:rsidTr="00C94997">
        <w:trPr>
          <w:trHeight w:val="249"/>
        </w:trPr>
        <w:tc>
          <w:tcPr>
            <w:tcW w:w="1143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B65C1" w:rsidRPr="00CD1A63" w:rsidRDefault="001B65C1" w:rsidP="002E1CC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D1A63">
              <w:rPr>
                <w:rFonts w:ascii="Arial Narrow" w:eastAsia="Times New Roman" w:hAnsi="Arial Narrow" w:cs="Arial"/>
                <w:b/>
                <w:sz w:val="18"/>
                <w:szCs w:val="18"/>
              </w:rPr>
              <w:t>Qualifications to include License Number and Expiration if applicable</w:t>
            </w:r>
            <w:r w:rsidR="00725893" w:rsidRPr="00CD1A63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(Please also attach a resume/CV)</w:t>
            </w:r>
            <w:r w:rsidRPr="00CD1A63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: </w:t>
            </w:r>
            <w:r w:rsidRPr="00CD1A63">
              <w:rPr>
                <w:rFonts w:ascii="Arial Narrow" w:eastAsia="Times New Roman" w:hAnsi="Arial Narrow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D1A63">
              <w:rPr>
                <w:rFonts w:ascii="Arial Narrow" w:eastAsia="Times New Roman" w:hAnsi="Arial Narrow" w:cs="Arial"/>
                <w:sz w:val="20"/>
                <w:szCs w:val="20"/>
              </w:rPr>
              <w:instrText xml:space="preserve"> FORMTEXT </w:instrText>
            </w:r>
            <w:r w:rsidRPr="00CD1A63">
              <w:rPr>
                <w:rFonts w:ascii="Arial Narrow" w:eastAsia="Times New Roman" w:hAnsi="Arial Narrow" w:cs="Arial"/>
                <w:sz w:val="20"/>
                <w:szCs w:val="20"/>
              </w:rPr>
            </w:r>
            <w:r w:rsidRPr="00CD1A63">
              <w:rPr>
                <w:rFonts w:ascii="Arial Narrow" w:eastAsia="Times New Roman" w:hAnsi="Arial Narrow" w:cs="Arial"/>
                <w:sz w:val="20"/>
                <w:szCs w:val="20"/>
              </w:rPr>
              <w:fldChar w:fldCharType="separate"/>
            </w:r>
            <w:r w:rsidRPr="00CD1A63">
              <w:rPr>
                <w:rFonts w:ascii="Arial Narrow" w:eastAsia="Times New Roman" w:hAnsi="Arial Narrow" w:cs="Arial"/>
                <w:sz w:val="20"/>
                <w:szCs w:val="20"/>
              </w:rPr>
              <w:t> </w:t>
            </w:r>
            <w:r w:rsidRPr="00CD1A63">
              <w:rPr>
                <w:rFonts w:ascii="Arial Narrow" w:eastAsia="Times New Roman" w:hAnsi="Arial Narrow" w:cs="Arial"/>
                <w:sz w:val="20"/>
                <w:szCs w:val="20"/>
              </w:rPr>
              <w:t> </w:t>
            </w:r>
            <w:r w:rsidRPr="00CD1A63">
              <w:rPr>
                <w:rFonts w:ascii="Arial Narrow" w:eastAsia="Times New Roman" w:hAnsi="Arial Narrow" w:cs="Arial"/>
                <w:sz w:val="20"/>
                <w:szCs w:val="20"/>
              </w:rPr>
              <w:t> </w:t>
            </w:r>
            <w:r w:rsidRPr="00CD1A63">
              <w:rPr>
                <w:rFonts w:ascii="Arial Narrow" w:eastAsia="Times New Roman" w:hAnsi="Arial Narrow" w:cs="Arial"/>
                <w:sz w:val="20"/>
                <w:szCs w:val="20"/>
              </w:rPr>
              <w:t> </w:t>
            </w:r>
            <w:r w:rsidRPr="00CD1A63">
              <w:rPr>
                <w:rFonts w:ascii="Arial Narrow" w:eastAsia="Times New Roman" w:hAnsi="Arial Narrow" w:cs="Arial"/>
                <w:sz w:val="20"/>
                <w:szCs w:val="20"/>
              </w:rPr>
              <w:t> </w:t>
            </w:r>
            <w:r w:rsidRPr="00CD1A63">
              <w:rPr>
                <w:rFonts w:ascii="Arial Narrow" w:eastAsia="Times New Roman" w:hAnsi="Arial Narrow" w:cs="Arial"/>
                <w:sz w:val="20"/>
                <w:szCs w:val="20"/>
              </w:rPr>
              <w:fldChar w:fldCharType="end"/>
            </w:r>
          </w:p>
        </w:tc>
      </w:tr>
      <w:tr w:rsidR="002E10B9" w:rsidRPr="00CD1A63" w:rsidTr="00754185">
        <w:trPr>
          <w:trHeight w:val="222"/>
        </w:trPr>
        <w:tc>
          <w:tcPr>
            <w:tcW w:w="1143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10B9" w:rsidRPr="00CD1A63" w:rsidRDefault="002E10B9" w:rsidP="00C07206">
            <w:pPr>
              <w:numPr>
                <w:ilvl w:val="0"/>
                <w:numId w:val="1"/>
              </w:numPr>
              <w:spacing w:after="0" w:line="240" w:lineRule="auto"/>
              <w:ind w:left="-90" w:hanging="270"/>
              <w:jc w:val="both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1B65C1" w:rsidRPr="00CD1A63" w:rsidTr="00F5680E">
        <w:tc>
          <w:tcPr>
            <w:tcW w:w="1143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D53D5" w:rsidRDefault="000D53D5" w:rsidP="001B65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Rate Schedule</w:t>
            </w:r>
          </w:p>
          <w:p w:rsidR="001B65C1" w:rsidRPr="00AD4F5F" w:rsidRDefault="000D53D5" w:rsidP="001B65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4"/>
                <w:szCs w:val="14"/>
              </w:rPr>
            </w:pPr>
            <w:r w:rsidRPr="00AD4F5F">
              <w:rPr>
                <w:rFonts w:ascii="Arial Narrow" w:eastAsia="Times New Roman" w:hAnsi="Arial Narrow" w:cs="Arial"/>
                <w:b/>
                <w:sz w:val="14"/>
                <w:szCs w:val="14"/>
              </w:rPr>
              <w:t>(include all possible rates and services)</w:t>
            </w:r>
            <w:r w:rsidR="00D67940" w:rsidRPr="00AD4F5F">
              <w:rPr>
                <w:rFonts w:ascii="Arial Narrow" w:eastAsia="Times New Roman" w:hAnsi="Arial Narrow" w:cs="Arial"/>
                <w:b/>
                <w:sz w:val="14"/>
                <w:szCs w:val="14"/>
              </w:rPr>
              <w:t xml:space="preserve"> </w:t>
            </w:r>
          </w:p>
        </w:tc>
      </w:tr>
      <w:tr w:rsidR="001B65C1" w:rsidRPr="00CD1A63" w:rsidTr="002755E1">
        <w:tc>
          <w:tcPr>
            <w:tcW w:w="891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B65C1" w:rsidRPr="00CD1A63" w:rsidRDefault="001B65C1" w:rsidP="001B65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D1A63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Service with brief </w:t>
            </w:r>
            <w:r w:rsidR="00A02B4B" w:rsidRPr="00CD1A63">
              <w:rPr>
                <w:rFonts w:ascii="Arial Narrow" w:eastAsia="Times New Roman" w:hAnsi="Arial Narrow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65C1" w:rsidRPr="00CD1A63" w:rsidRDefault="001B65C1" w:rsidP="006C70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D1A63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Rate </w:t>
            </w:r>
            <w:r w:rsidR="006C7049" w:rsidRPr="00CD1A63">
              <w:rPr>
                <w:rFonts w:ascii="Arial Narrow" w:eastAsia="Times New Roman" w:hAnsi="Arial Narrow" w:cs="Arial"/>
                <w:b/>
                <w:sz w:val="14"/>
                <w:szCs w:val="14"/>
              </w:rPr>
              <w:t>(Flat or Hourly)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65C1" w:rsidRPr="00CD1A63" w:rsidRDefault="002755E1" w:rsidP="001B65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D1A63">
              <w:rPr>
                <w:rFonts w:ascii="Arial Narrow" w:eastAsia="Times New Roman" w:hAnsi="Arial Narrow" w:cs="Arial"/>
                <w:b/>
                <w:sz w:val="18"/>
                <w:szCs w:val="18"/>
              </w:rPr>
              <w:t>Amount</w:t>
            </w:r>
          </w:p>
        </w:tc>
      </w:tr>
      <w:tr w:rsidR="001B65C1" w:rsidRPr="00CD1A63" w:rsidTr="002755E1">
        <w:tc>
          <w:tcPr>
            <w:tcW w:w="8910" w:type="dxa"/>
            <w:gridSpan w:val="6"/>
          </w:tcPr>
          <w:p w:rsidR="001B65C1" w:rsidRPr="00CD1A63" w:rsidRDefault="00F15BDF" w:rsidP="001B65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instrText xml:space="preserve"> FORMTEXT </w:instrTex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separate"/>
            </w:r>
            <w:r w:rsidRPr="00CD1A63">
              <w:rPr>
                <w:rFonts w:ascii="Arial Narrow" w:hAnsi="Arial Narrow" w:cs="Arial"/>
                <w:i/>
                <w:noProof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noProof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noProof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noProof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noProof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1B65C1" w:rsidRPr="00CD1A63" w:rsidRDefault="001B65C1" w:rsidP="001B65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instrText xml:space="preserve"> FORMTEXT </w:instrTex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separate"/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end"/>
            </w:r>
            <w:r w:rsidRPr="00CD1A63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</w:t>
            </w:r>
            <w:bookmarkStart w:id="6" w:name="Text33"/>
          </w:p>
        </w:tc>
        <w:tc>
          <w:tcPr>
            <w:tcW w:w="1080" w:type="dxa"/>
            <w:shd w:val="clear" w:color="auto" w:fill="auto"/>
          </w:tcPr>
          <w:p w:rsidR="001B65C1" w:rsidRPr="00CD1A63" w:rsidRDefault="00F15BDF" w:rsidP="00F15BD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$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instrText xml:space="preserve"> FORMTEXT </w:instrTex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separate"/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end"/>
            </w:r>
          </w:p>
        </w:tc>
        <w:bookmarkEnd w:id="6"/>
      </w:tr>
      <w:tr w:rsidR="001B65C1" w:rsidRPr="00CD1A63" w:rsidTr="002755E1">
        <w:tblPrEx>
          <w:tblLook w:val="04A0" w:firstRow="1" w:lastRow="0" w:firstColumn="1" w:lastColumn="0" w:noHBand="0" w:noVBand="1"/>
        </w:tblPrEx>
        <w:tc>
          <w:tcPr>
            <w:tcW w:w="8910" w:type="dxa"/>
            <w:gridSpan w:val="6"/>
          </w:tcPr>
          <w:p w:rsidR="001B65C1" w:rsidRPr="00CD1A63" w:rsidRDefault="001B65C1" w:rsidP="001B65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instrText xml:space="preserve"> FORMTEXT </w:instrTex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separate"/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1B65C1" w:rsidRPr="00CD1A63" w:rsidRDefault="001B65C1" w:rsidP="001B65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instrText xml:space="preserve"> FORMTEXT </w:instrTex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separate"/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end"/>
            </w:r>
            <w:r w:rsidRPr="00CD1A63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1B65C1" w:rsidRPr="00CD1A63" w:rsidRDefault="001B65C1" w:rsidP="001B65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$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instrText xml:space="preserve"> FORMTEXT </w:instrTex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separate"/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end"/>
            </w:r>
          </w:p>
        </w:tc>
      </w:tr>
      <w:tr w:rsidR="001B65C1" w:rsidRPr="00CD1A63" w:rsidTr="002755E1">
        <w:tblPrEx>
          <w:tblLook w:val="04A0" w:firstRow="1" w:lastRow="0" w:firstColumn="1" w:lastColumn="0" w:noHBand="0" w:noVBand="1"/>
        </w:tblPrEx>
        <w:tc>
          <w:tcPr>
            <w:tcW w:w="8910" w:type="dxa"/>
            <w:gridSpan w:val="6"/>
          </w:tcPr>
          <w:p w:rsidR="001B65C1" w:rsidRPr="00CD1A63" w:rsidRDefault="001B65C1" w:rsidP="001B65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instrText xml:space="preserve"> FORMTEXT </w:instrTex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separate"/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1B65C1" w:rsidRPr="00CD1A63" w:rsidRDefault="001B65C1" w:rsidP="001B65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instrText xml:space="preserve"> FORMTEXT </w:instrTex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separate"/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end"/>
            </w:r>
            <w:r w:rsidRPr="00CD1A63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1B65C1" w:rsidRPr="00CD1A63" w:rsidRDefault="001B65C1" w:rsidP="001B65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$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instrText xml:space="preserve"> FORMTEXT </w:instrTex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separate"/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end"/>
            </w:r>
          </w:p>
        </w:tc>
      </w:tr>
      <w:tr w:rsidR="001B65C1" w:rsidRPr="00CD1A63" w:rsidTr="002755E1">
        <w:tblPrEx>
          <w:tblLook w:val="04A0" w:firstRow="1" w:lastRow="0" w:firstColumn="1" w:lastColumn="0" w:noHBand="0" w:noVBand="1"/>
        </w:tblPrEx>
        <w:tc>
          <w:tcPr>
            <w:tcW w:w="8910" w:type="dxa"/>
            <w:gridSpan w:val="6"/>
          </w:tcPr>
          <w:p w:rsidR="001B65C1" w:rsidRPr="00CD1A63" w:rsidRDefault="001B65C1" w:rsidP="001B65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instrText xml:space="preserve"> FORMTEXT </w:instrTex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separate"/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1B65C1" w:rsidRPr="00CD1A63" w:rsidRDefault="001B65C1" w:rsidP="001B65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instrText xml:space="preserve"> FORMTEXT </w:instrTex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separate"/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end"/>
            </w:r>
            <w:r w:rsidRPr="00CD1A63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1B65C1" w:rsidRPr="00CD1A63" w:rsidRDefault="001B65C1" w:rsidP="001B65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$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instrText xml:space="preserve"> FORMTEXT </w:instrTex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separate"/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end"/>
            </w:r>
          </w:p>
        </w:tc>
      </w:tr>
      <w:tr w:rsidR="001B65C1" w:rsidRPr="00CD1A63" w:rsidTr="002755E1">
        <w:tblPrEx>
          <w:tblLook w:val="04A0" w:firstRow="1" w:lastRow="0" w:firstColumn="1" w:lastColumn="0" w:noHBand="0" w:noVBand="1"/>
        </w:tblPrEx>
        <w:tc>
          <w:tcPr>
            <w:tcW w:w="8910" w:type="dxa"/>
            <w:gridSpan w:val="6"/>
          </w:tcPr>
          <w:p w:rsidR="001B65C1" w:rsidRPr="00CD1A63" w:rsidRDefault="001B65C1" w:rsidP="001B65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instrText xml:space="preserve"> FORMTEXT </w:instrTex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separate"/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1B65C1" w:rsidRPr="00CD1A63" w:rsidRDefault="001B65C1" w:rsidP="001B65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instrText xml:space="preserve"> FORMTEXT </w:instrTex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separate"/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1B65C1" w:rsidRPr="00CD1A63" w:rsidRDefault="001B65C1" w:rsidP="001B65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$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instrText xml:space="preserve"> FORMTEXT </w:instrTex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separate"/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t> </w:t>
            </w:r>
            <w:r w:rsidRPr="00CD1A63">
              <w:rPr>
                <w:rFonts w:ascii="Arial Narrow" w:hAnsi="Arial Narrow" w:cs="Arial"/>
                <w:i/>
                <w:sz w:val="18"/>
                <w:szCs w:val="18"/>
              </w:rPr>
              <w:fldChar w:fldCharType="end"/>
            </w:r>
          </w:p>
        </w:tc>
      </w:tr>
    </w:tbl>
    <w:p w:rsidR="000F33A2" w:rsidRPr="00CD1A63" w:rsidRDefault="000F33A2" w:rsidP="000F33A2">
      <w:pPr>
        <w:tabs>
          <w:tab w:val="left" w:pos="-720"/>
        </w:tabs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spacing w:val="-2"/>
          <w:sz w:val="4"/>
          <w:szCs w:val="4"/>
        </w:rPr>
      </w:pPr>
    </w:p>
    <w:p w:rsidR="00C07206" w:rsidRPr="00CD1A63" w:rsidRDefault="00C07206" w:rsidP="00E2221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p w:rsidR="002E1CCA" w:rsidRDefault="006C7049" w:rsidP="002E1CCA">
      <w:pPr>
        <w:spacing w:after="0" w:line="240" w:lineRule="auto"/>
        <w:ind w:left="-18" w:hanging="522"/>
        <w:jc w:val="both"/>
        <w:rPr>
          <w:rFonts w:ascii="Arial Narrow" w:eastAsia="Times New Roman" w:hAnsi="Arial Narrow" w:cs="Times New Roman"/>
          <w:b/>
          <w:szCs w:val="18"/>
        </w:rPr>
      </w:pPr>
      <w:r w:rsidRPr="00CD1A63">
        <w:rPr>
          <w:rFonts w:ascii="Arial Narrow" w:eastAsia="Times New Roman" w:hAnsi="Arial Narrow" w:cs="Times New Roman"/>
          <w:b/>
          <w:szCs w:val="18"/>
        </w:rPr>
        <w:t>Instructions/T</w:t>
      </w:r>
      <w:r w:rsidR="00C07206" w:rsidRPr="00CD1A63">
        <w:rPr>
          <w:rFonts w:ascii="Arial Narrow" w:eastAsia="Times New Roman" w:hAnsi="Arial Narrow" w:cs="Times New Roman"/>
          <w:b/>
          <w:szCs w:val="18"/>
        </w:rPr>
        <w:t>imelines</w:t>
      </w:r>
    </w:p>
    <w:p w:rsidR="00CB4BB1" w:rsidRPr="002E1CCA" w:rsidRDefault="002E1CCA" w:rsidP="002E1CCA">
      <w:pPr>
        <w:spacing w:after="0" w:line="240" w:lineRule="auto"/>
        <w:ind w:left="180" w:hanging="540"/>
        <w:jc w:val="both"/>
        <w:rPr>
          <w:rFonts w:ascii="Arial Narrow" w:eastAsia="Times New Roman" w:hAnsi="Arial Narrow" w:cs="Times New Roman"/>
          <w:b/>
          <w:szCs w:val="18"/>
        </w:rPr>
      </w:pPr>
      <w:r w:rsidRPr="002E1CCA">
        <w:rPr>
          <w:rFonts w:ascii="Arial Narrow" w:eastAsia="Times New Roman" w:hAnsi="Arial Narrow" w:cs="Times New Roman"/>
          <w:sz w:val="18"/>
          <w:szCs w:val="18"/>
        </w:rPr>
        <w:t>1)</w:t>
      </w:r>
      <w:r>
        <w:rPr>
          <w:rFonts w:ascii="Arial Narrow" w:eastAsia="Times New Roman" w:hAnsi="Arial Narrow" w:cs="Times New Roman"/>
          <w:b/>
          <w:szCs w:val="18"/>
        </w:rPr>
        <w:t xml:space="preserve">  </w:t>
      </w:r>
      <w:r w:rsidR="00CB4BB1" w:rsidRPr="002E1CCA">
        <w:rPr>
          <w:rFonts w:ascii="Arial Narrow" w:eastAsia="Times New Roman" w:hAnsi="Arial Narrow" w:cs="Times New Roman"/>
          <w:sz w:val="18"/>
          <w:szCs w:val="18"/>
        </w:rPr>
        <w:t xml:space="preserve">Complete the </w:t>
      </w:r>
      <w:r>
        <w:rPr>
          <w:rFonts w:ascii="Arial Narrow" w:eastAsia="Times New Roman" w:hAnsi="Arial Narrow" w:cs="Times New Roman"/>
          <w:sz w:val="18"/>
          <w:szCs w:val="18"/>
        </w:rPr>
        <w:t>a</w:t>
      </w:r>
      <w:r w:rsidR="00CB4BB1" w:rsidRPr="002E1CCA">
        <w:rPr>
          <w:rFonts w:ascii="Arial Narrow" w:eastAsia="Times New Roman" w:hAnsi="Arial Narrow" w:cs="Times New Roman"/>
          <w:sz w:val="18"/>
          <w:szCs w:val="18"/>
        </w:rPr>
        <w:t>pplication and attachments.  Send complete packet to</w:t>
      </w:r>
      <w:r w:rsidR="00F841E6" w:rsidRPr="002E1CCA">
        <w:rPr>
          <w:rFonts w:ascii="Arial Narrow" w:eastAsia="Times New Roman" w:hAnsi="Arial Narrow" w:cs="Times New Roman"/>
          <w:sz w:val="18"/>
          <w:szCs w:val="18"/>
        </w:rPr>
        <w:t>:</w:t>
      </w:r>
      <w:r w:rsidR="00CB4BB1" w:rsidRPr="002E1CCA">
        <w:rPr>
          <w:rFonts w:ascii="Arial Narrow" w:eastAsia="Times New Roman" w:hAnsi="Arial Narrow" w:cs="Times New Roman"/>
          <w:sz w:val="18"/>
          <w:szCs w:val="18"/>
        </w:rPr>
        <w:t xml:space="preserve"> </w:t>
      </w:r>
      <w:hyperlink r:id="rId13" w:history="1">
        <w:r w:rsidR="000D53D5" w:rsidRPr="002E1CCA">
          <w:rPr>
            <w:rStyle w:val="Hyperlink"/>
            <w:rFonts w:ascii="Arial Narrow" w:eastAsia="Times New Roman" w:hAnsi="Arial Narrow" w:cs="Times New Roman"/>
            <w:sz w:val="18"/>
            <w:szCs w:val="18"/>
          </w:rPr>
          <w:t>litigation.services@lopdnm.us</w:t>
        </w:r>
      </w:hyperlink>
      <w:hyperlink r:id="rId14" w:history="1"/>
      <w:r w:rsidR="00CB4BB1" w:rsidRPr="002E1CCA">
        <w:rPr>
          <w:rFonts w:ascii="Arial Narrow" w:eastAsia="Times New Roman" w:hAnsi="Arial Narrow" w:cs="Times New Roman"/>
          <w:sz w:val="18"/>
          <w:szCs w:val="18"/>
        </w:rPr>
        <w:t xml:space="preserve">. </w:t>
      </w:r>
    </w:p>
    <w:p w:rsidR="00CB4BB1" w:rsidRPr="00CD1A63" w:rsidRDefault="00F841E6" w:rsidP="00F841E6">
      <w:pPr>
        <w:pStyle w:val="ListParagraph"/>
        <w:spacing w:after="0" w:line="240" w:lineRule="auto"/>
        <w:ind w:left="90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CD1A63">
        <w:rPr>
          <w:rFonts w:ascii="Arial Narrow" w:eastAsia="Times New Roman" w:hAnsi="Arial Narrow" w:cs="Times New Roman"/>
          <w:sz w:val="18"/>
          <w:szCs w:val="18"/>
        </w:rPr>
        <w:t>*</w:t>
      </w:r>
      <w:r w:rsidR="00C07206" w:rsidRPr="00CD1A63">
        <w:rPr>
          <w:rFonts w:ascii="Arial Narrow" w:eastAsia="Times New Roman" w:hAnsi="Arial Narrow" w:cs="Times New Roman"/>
          <w:sz w:val="18"/>
          <w:szCs w:val="18"/>
        </w:rPr>
        <w:t xml:space="preserve">Application         </w:t>
      </w:r>
      <w:r w:rsidRPr="00CD1A63">
        <w:rPr>
          <w:rFonts w:ascii="Arial Narrow" w:eastAsia="Times New Roman" w:hAnsi="Arial Narrow" w:cs="Times New Roman"/>
          <w:sz w:val="18"/>
          <w:szCs w:val="18"/>
        </w:rPr>
        <w:t xml:space="preserve"> *</w:t>
      </w:r>
      <w:r w:rsidR="00C07206" w:rsidRPr="00CD1A63">
        <w:rPr>
          <w:rFonts w:ascii="Arial Narrow" w:eastAsia="Times New Roman" w:hAnsi="Arial Narrow" w:cs="Times New Roman"/>
          <w:sz w:val="18"/>
          <w:szCs w:val="18"/>
        </w:rPr>
        <w:t xml:space="preserve">W9      </w:t>
      </w:r>
      <w:r w:rsidRPr="00CD1A63">
        <w:rPr>
          <w:rFonts w:ascii="Arial Narrow" w:eastAsia="Times New Roman" w:hAnsi="Arial Narrow" w:cs="Times New Roman"/>
          <w:sz w:val="18"/>
          <w:szCs w:val="18"/>
        </w:rPr>
        <w:t xml:space="preserve">         *</w:t>
      </w:r>
      <w:r w:rsidR="00C07206" w:rsidRPr="00CD1A63">
        <w:rPr>
          <w:rFonts w:ascii="Arial Narrow" w:eastAsia="Times New Roman" w:hAnsi="Arial Narrow" w:cs="Times New Roman"/>
          <w:sz w:val="18"/>
          <w:szCs w:val="18"/>
        </w:rPr>
        <w:t xml:space="preserve">Copy of current Licensure </w:t>
      </w:r>
      <w:r w:rsidRPr="00CD1A63">
        <w:rPr>
          <w:rFonts w:ascii="Arial Narrow" w:eastAsia="Times New Roman" w:hAnsi="Arial Narrow" w:cs="Times New Roman"/>
          <w:sz w:val="18"/>
          <w:szCs w:val="18"/>
        </w:rPr>
        <w:t>(if applicable)                *Resume/CV</w:t>
      </w:r>
    </w:p>
    <w:p w:rsidR="00C07206" w:rsidRPr="00CD1A63" w:rsidRDefault="00C07206" w:rsidP="00CB4BB1">
      <w:pPr>
        <w:pStyle w:val="ListParagraph"/>
        <w:numPr>
          <w:ilvl w:val="0"/>
          <w:numId w:val="1"/>
        </w:numPr>
        <w:spacing w:after="0" w:line="240" w:lineRule="auto"/>
        <w:ind w:left="-90" w:hanging="270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CD1A63">
        <w:rPr>
          <w:rFonts w:ascii="Arial Narrow" w:eastAsia="Times New Roman" w:hAnsi="Arial Narrow" w:cs="Times New Roman"/>
          <w:sz w:val="18"/>
          <w:szCs w:val="18"/>
        </w:rPr>
        <w:t>W</w:t>
      </w:r>
      <w:r w:rsidR="002E1CCA">
        <w:rPr>
          <w:rFonts w:ascii="Arial Narrow" w:eastAsia="Times New Roman" w:hAnsi="Arial Narrow" w:cs="Times New Roman"/>
          <w:sz w:val="18"/>
          <w:szCs w:val="18"/>
        </w:rPr>
        <w:t>-</w:t>
      </w:r>
      <w:r w:rsidRPr="00CD1A63">
        <w:rPr>
          <w:rFonts w:ascii="Arial Narrow" w:eastAsia="Times New Roman" w:hAnsi="Arial Narrow" w:cs="Times New Roman"/>
          <w:sz w:val="18"/>
          <w:szCs w:val="18"/>
        </w:rPr>
        <w:t>9</w:t>
      </w:r>
      <w:r w:rsidR="00247782" w:rsidRPr="00CD1A63">
        <w:rPr>
          <w:rFonts w:ascii="Arial Narrow" w:eastAsia="Times New Roman" w:hAnsi="Arial Narrow" w:cs="Times New Roman"/>
          <w:sz w:val="18"/>
          <w:szCs w:val="18"/>
        </w:rPr>
        <w:t xml:space="preserve"> Processing</w:t>
      </w:r>
      <w:r w:rsidR="00CA2504" w:rsidRPr="00CD1A63">
        <w:rPr>
          <w:rFonts w:ascii="Arial Narrow" w:eastAsia="Times New Roman" w:hAnsi="Arial Narrow" w:cs="Times New Roman"/>
          <w:sz w:val="18"/>
          <w:szCs w:val="18"/>
        </w:rPr>
        <w:t xml:space="preserve"> </w:t>
      </w:r>
      <w:r w:rsidRPr="00CD1A63">
        <w:rPr>
          <w:rFonts w:ascii="Arial Narrow" w:eastAsia="Times New Roman" w:hAnsi="Arial Narrow" w:cs="Times New Roman"/>
          <w:sz w:val="18"/>
          <w:szCs w:val="18"/>
        </w:rPr>
        <w:t>–</w:t>
      </w:r>
      <w:r w:rsidR="00CA2504" w:rsidRPr="00CD1A63">
        <w:rPr>
          <w:rFonts w:ascii="Arial Narrow" w:eastAsia="Times New Roman" w:hAnsi="Arial Narrow" w:cs="Times New Roman"/>
          <w:sz w:val="18"/>
          <w:szCs w:val="18"/>
        </w:rPr>
        <w:t xml:space="preserve"> </w:t>
      </w:r>
      <w:r w:rsidRPr="00CD1A63">
        <w:rPr>
          <w:rFonts w:ascii="Arial Narrow" w:eastAsia="Times New Roman" w:hAnsi="Arial Narrow" w:cs="Times New Roman"/>
          <w:sz w:val="18"/>
          <w:szCs w:val="18"/>
        </w:rPr>
        <w:t xml:space="preserve">up to </w:t>
      </w:r>
      <w:r w:rsidRPr="00CD1A63">
        <w:rPr>
          <w:rFonts w:ascii="Arial Narrow" w:eastAsia="Times New Roman" w:hAnsi="Arial Narrow" w:cs="Times New Roman"/>
          <w:b/>
          <w:sz w:val="18"/>
          <w:szCs w:val="18"/>
        </w:rPr>
        <w:t>6 weeks</w:t>
      </w:r>
      <w:r w:rsidRPr="00CD1A63">
        <w:rPr>
          <w:rFonts w:ascii="Arial Narrow" w:eastAsia="Times New Roman" w:hAnsi="Arial Narrow" w:cs="Times New Roman"/>
          <w:sz w:val="18"/>
          <w:szCs w:val="18"/>
        </w:rPr>
        <w:t xml:space="preserve"> </w:t>
      </w:r>
      <w:r w:rsidR="00247782" w:rsidRPr="00CD1A63">
        <w:rPr>
          <w:rFonts w:ascii="Arial Narrow" w:eastAsia="Times New Roman" w:hAnsi="Arial Narrow" w:cs="Times New Roman"/>
          <w:sz w:val="18"/>
          <w:szCs w:val="18"/>
        </w:rPr>
        <w:t>(</w:t>
      </w:r>
      <w:r w:rsidRPr="00CD1A63">
        <w:rPr>
          <w:rFonts w:ascii="Arial Narrow" w:eastAsia="Times New Roman" w:hAnsi="Arial Narrow" w:cs="Times New Roman"/>
          <w:sz w:val="18"/>
          <w:szCs w:val="18"/>
        </w:rPr>
        <w:t>new or</w:t>
      </w:r>
      <w:r w:rsidR="00247782" w:rsidRPr="00CD1A63">
        <w:rPr>
          <w:rFonts w:ascii="Arial Narrow" w:eastAsia="Times New Roman" w:hAnsi="Arial Narrow" w:cs="Times New Roman"/>
          <w:sz w:val="18"/>
          <w:szCs w:val="18"/>
        </w:rPr>
        <w:t xml:space="preserve"> inactivated expert)     -</w:t>
      </w:r>
      <w:r w:rsidR="00CA2504" w:rsidRPr="00CD1A63">
        <w:rPr>
          <w:rFonts w:ascii="Arial Narrow" w:eastAsia="Times New Roman" w:hAnsi="Arial Narrow" w:cs="Times New Roman"/>
          <w:sz w:val="18"/>
          <w:szCs w:val="18"/>
        </w:rPr>
        <w:t xml:space="preserve"> </w:t>
      </w:r>
      <w:r w:rsidR="00247782" w:rsidRPr="00CD1A63">
        <w:rPr>
          <w:rFonts w:ascii="Arial Narrow" w:eastAsia="Times New Roman" w:hAnsi="Arial Narrow" w:cs="Times New Roman"/>
          <w:sz w:val="18"/>
          <w:szCs w:val="18"/>
        </w:rPr>
        <w:t>E</w:t>
      </w:r>
      <w:r w:rsidRPr="00CD1A63">
        <w:rPr>
          <w:rFonts w:ascii="Arial Narrow" w:eastAsia="Times New Roman" w:hAnsi="Arial Narrow" w:cs="Times New Roman"/>
          <w:sz w:val="18"/>
          <w:szCs w:val="18"/>
        </w:rPr>
        <w:t xml:space="preserve">valuation/contract process–up to </w:t>
      </w:r>
      <w:r w:rsidRPr="00CD1A63">
        <w:rPr>
          <w:rFonts w:ascii="Arial Narrow" w:eastAsia="Times New Roman" w:hAnsi="Arial Narrow" w:cs="Times New Roman"/>
          <w:b/>
          <w:sz w:val="18"/>
          <w:szCs w:val="18"/>
        </w:rPr>
        <w:t xml:space="preserve">8 weeks </w:t>
      </w:r>
      <w:r w:rsidRPr="00CD1A63">
        <w:rPr>
          <w:rFonts w:ascii="Arial Narrow" w:eastAsia="Times New Roman" w:hAnsi="Arial Narrow" w:cs="Times New Roman"/>
          <w:sz w:val="18"/>
          <w:szCs w:val="18"/>
        </w:rPr>
        <w:t xml:space="preserve"> </w:t>
      </w:r>
      <w:r w:rsidR="00247782" w:rsidRPr="00CD1A63">
        <w:rPr>
          <w:rFonts w:ascii="Arial Narrow" w:eastAsia="Times New Roman" w:hAnsi="Arial Narrow" w:cs="Times New Roman"/>
          <w:sz w:val="18"/>
          <w:szCs w:val="18"/>
        </w:rPr>
        <w:t xml:space="preserve">    </w:t>
      </w:r>
      <w:r w:rsidRPr="00CD1A63">
        <w:rPr>
          <w:rFonts w:ascii="Arial Narrow" w:eastAsia="Times New Roman" w:hAnsi="Arial Narrow" w:cs="Times New Roman"/>
          <w:sz w:val="18"/>
          <w:szCs w:val="18"/>
        </w:rPr>
        <w:t>-</w:t>
      </w:r>
      <w:r w:rsidR="00CA2504" w:rsidRPr="00CD1A63">
        <w:rPr>
          <w:rFonts w:ascii="Arial Narrow" w:eastAsia="Times New Roman" w:hAnsi="Arial Narrow" w:cs="Times New Roman"/>
          <w:sz w:val="18"/>
          <w:szCs w:val="18"/>
        </w:rPr>
        <w:t xml:space="preserve"> </w:t>
      </w:r>
      <w:r w:rsidR="00247782" w:rsidRPr="00CD1A63">
        <w:rPr>
          <w:rFonts w:ascii="Arial Narrow" w:eastAsia="Times New Roman" w:hAnsi="Arial Narrow" w:cs="Times New Roman"/>
          <w:sz w:val="18"/>
          <w:szCs w:val="18"/>
        </w:rPr>
        <w:t>M</w:t>
      </w:r>
      <w:r w:rsidRPr="00CD1A63">
        <w:rPr>
          <w:rFonts w:ascii="Arial Narrow" w:eastAsia="Times New Roman" w:hAnsi="Arial Narrow" w:cs="Times New Roman"/>
          <w:sz w:val="18"/>
          <w:szCs w:val="18"/>
        </w:rPr>
        <w:t xml:space="preserve">aximum </w:t>
      </w:r>
      <w:r w:rsidR="00247782" w:rsidRPr="00CD1A63">
        <w:rPr>
          <w:rFonts w:ascii="Arial Narrow" w:eastAsia="Times New Roman" w:hAnsi="Arial Narrow" w:cs="Times New Roman"/>
          <w:sz w:val="18"/>
          <w:szCs w:val="18"/>
        </w:rPr>
        <w:t>Timeline</w:t>
      </w:r>
      <w:r w:rsidRPr="00CD1A63">
        <w:rPr>
          <w:rFonts w:ascii="Arial Narrow" w:eastAsia="Times New Roman" w:hAnsi="Arial Narrow" w:cs="Times New Roman"/>
          <w:sz w:val="18"/>
          <w:szCs w:val="18"/>
        </w:rPr>
        <w:t xml:space="preserve"> </w:t>
      </w:r>
      <w:r w:rsidR="00F841E6" w:rsidRPr="00CD1A63">
        <w:rPr>
          <w:rFonts w:ascii="Arial Narrow" w:eastAsia="Times New Roman" w:hAnsi="Arial Narrow" w:cs="Times New Roman"/>
          <w:sz w:val="18"/>
          <w:szCs w:val="18"/>
        </w:rPr>
        <w:t xml:space="preserve">- </w:t>
      </w:r>
      <w:r w:rsidRPr="00CD1A63">
        <w:rPr>
          <w:rFonts w:ascii="Arial Narrow" w:eastAsia="Times New Roman" w:hAnsi="Arial Narrow" w:cs="Times New Roman"/>
          <w:b/>
          <w:sz w:val="18"/>
          <w:szCs w:val="18"/>
        </w:rPr>
        <w:t>14 weeks</w:t>
      </w:r>
    </w:p>
    <w:p w:rsidR="00C07206" w:rsidRPr="00CD1A63" w:rsidRDefault="00C07206" w:rsidP="00C07206">
      <w:pPr>
        <w:pStyle w:val="ListParagraph"/>
        <w:numPr>
          <w:ilvl w:val="0"/>
          <w:numId w:val="1"/>
        </w:numPr>
        <w:spacing w:after="0" w:line="240" w:lineRule="auto"/>
        <w:ind w:left="-90" w:hanging="270"/>
        <w:jc w:val="both"/>
        <w:rPr>
          <w:rFonts w:ascii="Arial Narrow" w:eastAsia="Times New Roman" w:hAnsi="Arial Narrow" w:cs="Times New Roman"/>
          <w:sz w:val="18"/>
          <w:szCs w:val="18"/>
        </w:rPr>
      </w:pPr>
      <w:r w:rsidRPr="00CD1A63">
        <w:rPr>
          <w:rFonts w:ascii="Arial Narrow" w:eastAsia="Times New Roman" w:hAnsi="Arial Narrow" w:cs="Times New Roman"/>
          <w:sz w:val="18"/>
          <w:szCs w:val="18"/>
        </w:rPr>
        <w:t>Notification of application status will be sent via email to the applicant and</w:t>
      </w:r>
      <w:r w:rsidR="00CB4BB1" w:rsidRPr="00CD1A63">
        <w:rPr>
          <w:rFonts w:ascii="Arial Narrow" w:eastAsia="Times New Roman" w:hAnsi="Arial Narrow" w:cs="Times New Roman"/>
          <w:sz w:val="18"/>
          <w:szCs w:val="18"/>
        </w:rPr>
        <w:t xml:space="preserve"> LOPD staff requestor (</w:t>
      </w:r>
      <w:r w:rsidRPr="00CD1A63">
        <w:rPr>
          <w:rFonts w:ascii="Arial Narrow" w:eastAsia="Times New Roman" w:hAnsi="Arial Narrow" w:cs="Times New Roman"/>
          <w:sz w:val="18"/>
          <w:szCs w:val="18"/>
        </w:rPr>
        <w:t>if applicable)</w:t>
      </w:r>
      <w:r w:rsidR="00CB4BB1" w:rsidRPr="00CD1A63">
        <w:rPr>
          <w:rFonts w:ascii="Arial Narrow" w:eastAsia="Times New Roman" w:hAnsi="Arial Narrow" w:cs="Times New Roman"/>
          <w:sz w:val="18"/>
          <w:szCs w:val="18"/>
        </w:rPr>
        <w:t>.</w:t>
      </w:r>
    </w:p>
    <w:p w:rsidR="00F5680E" w:rsidRPr="00CD1A63" w:rsidRDefault="00F5680E" w:rsidP="00247782">
      <w:pPr>
        <w:spacing w:after="0" w:line="240" w:lineRule="auto"/>
        <w:ind w:left="-90"/>
        <w:jc w:val="center"/>
        <w:rPr>
          <w:rFonts w:ascii="Arial Narrow" w:eastAsia="Times New Roman" w:hAnsi="Arial Narrow" w:cs="Times New Roman"/>
          <w:b/>
          <w:sz w:val="20"/>
          <w:szCs w:val="18"/>
        </w:rPr>
      </w:pPr>
    </w:p>
    <w:p w:rsidR="00C07206" w:rsidRPr="00CD1A63" w:rsidRDefault="00C07206" w:rsidP="00247782">
      <w:pPr>
        <w:spacing w:after="0" w:line="240" w:lineRule="auto"/>
        <w:ind w:left="-90"/>
        <w:jc w:val="center"/>
        <w:rPr>
          <w:rFonts w:ascii="Arial Narrow" w:eastAsia="Times New Roman" w:hAnsi="Arial Narrow" w:cs="Times New Roman"/>
          <w:b/>
          <w:sz w:val="20"/>
          <w:szCs w:val="18"/>
        </w:rPr>
      </w:pPr>
      <w:r w:rsidRPr="00CD1A63">
        <w:rPr>
          <w:rFonts w:ascii="Arial Narrow" w:eastAsia="Times New Roman" w:hAnsi="Arial Narrow" w:cs="Times New Roman"/>
          <w:b/>
          <w:sz w:val="20"/>
          <w:szCs w:val="18"/>
        </w:rPr>
        <w:t>THIS IS NOT A CONTRACT! DO NOT PROVIDE SERVICES WITHOUT A FULLY EXECUTED CONTRACT.</w:t>
      </w:r>
    </w:p>
    <w:p w:rsidR="008127D0" w:rsidRPr="00CD1A63" w:rsidRDefault="008127D0" w:rsidP="00C07206">
      <w:pPr>
        <w:spacing w:after="0" w:line="240" w:lineRule="auto"/>
        <w:ind w:left="-90"/>
        <w:jc w:val="both"/>
        <w:rPr>
          <w:rFonts w:ascii="Arial Narrow" w:eastAsia="Times New Roman" w:hAnsi="Arial Narrow" w:cs="Times New Roman"/>
          <w:b/>
          <w:sz w:val="14"/>
          <w:szCs w:val="20"/>
        </w:rPr>
      </w:pPr>
    </w:p>
    <w:tbl>
      <w:tblPr>
        <w:tblW w:w="114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270"/>
        <w:gridCol w:w="4950"/>
        <w:gridCol w:w="450"/>
        <w:gridCol w:w="2790"/>
      </w:tblGrid>
      <w:tr w:rsidR="008127D0" w:rsidRPr="00CD1A63" w:rsidTr="00CB4BB1">
        <w:trPr>
          <w:trHeight w:val="277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7D0" w:rsidRPr="00CD1A63" w:rsidRDefault="00EB4AB8" w:rsidP="00C1710C">
            <w:pPr>
              <w:tabs>
                <w:tab w:val="right" w:pos="2281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18"/>
              </w:rPr>
            </w:pPr>
            <w:r w:rsidRPr="00CD1A63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18"/>
              </w:rPr>
              <w:t>FOR LOPD USE ONLY: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27D0" w:rsidRPr="00CD1A63" w:rsidRDefault="008127D0" w:rsidP="00F15BD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18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27D0" w:rsidRPr="00CD1A63" w:rsidRDefault="008127D0" w:rsidP="00F15BD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27D0" w:rsidRPr="00CD1A63" w:rsidRDefault="008127D0" w:rsidP="00F15BD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27D0" w:rsidRPr="00CD1A63" w:rsidRDefault="008127D0" w:rsidP="00F15BD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233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3780"/>
        <w:gridCol w:w="2970"/>
      </w:tblGrid>
      <w:tr w:rsidR="00565FA5" w:rsidRPr="00CD1A63" w:rsidTr="00F5680E">
        <w:tc>
          <w:tcPr>
            <w:tcW w:w="11430" w:type="dxa"/>
            <w:gridSpan w:val="3"/>
            <w:shd w:val="clear" w:color="auto" w:fill="D9D9D9" w:themeFill="background1" w:themeFillShade="D9"/>
          </w:tcPr>
          <w:p w:rsidR="00565FA5" w:rsidRPr="00CD1A63" w:rsidRDefault="00CB4BB1" w:rsidP="00CB4B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CD1A6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LOPD Requestor </w:t>
            </w:r>
            <w:r w:rsidR="00565FA5" w:rsidRPr="00CD1A6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Contact Information </w:t>
            </w:r>
            <w:r w:rsidR="00565FA5" w:rsidRPr="00CD1A63">
              <w:rPr>
                <w:rFonts w:ascii="Arial Narrow" w:eastAsia="Times New Roman" w:hAnsi="Arial Narrow" w:cs="Times New Roman"/>
                <w:sz w:val="20"/>
                <w:szCs w:val="20"/>
              </w:rPr>
              <w:t>(if applicable)</w:t>
            </w:r>
          </w:p>
        </w:tc>
      </w:tr>
      <w:tr w:rsidR="00565FA5" w:rsidRPr="00CD1A63" w:rsidTr="00565FA5"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565FA5" w:rsidRPr="00CD1A63" w:rsidRDefault="00565FA5" w:rsidP="00565FA5">
            <w:pPr>
              <w:tabs>
                <w:tab w:val="right" w:pos="2281"/>
              </w:tabs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</w:pPr>
            <w:r w:rsidRPr="00CD1A63">
              <w:rPr>
                <w:rFonts w:ascii="Arial Narrow" w:eastAsia="Times New Roman" w:hAnsi="Arial Narrow" w:cs="Times New Roman"/>
                <w:b/>
                <w:sz w:val="20"/>
                <w:szCs w:val="18"/>
              </w:rPr>
              <w:t xml:space="preserve">Name:     </w:t>
            </w:r>
            <w:r w:rsidRPr="00CD1A63"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A63"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  <w:instrText xml:space="preserve"> FORMTEXT </w:instrText>
            </w:r>
            <w:r w:rsidRPr="00CD1A63"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</w:r>
            <w:r w:rsidRPr="00CD1A63"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  <w:fldChar w:fldCharType="separate"/>
            </w:r>
            <w:bookmarkStart w:id="7" w:name="_GoBack"/>
            <w:r w:rsidRPr="00CD1A63"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  <w:t> </w:t>
            </w:r>
            <w:bookmarkEnd w:id="7"/>
            <w:r w:rsidRPr="00CD1A63"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  <w:fldChar w:fldCharType="end"/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565FA5" w:rsidRPr="00CD1A63" w:rsidRDefault="00565FA5" w:rsidP="00565FA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</w:pPr>
            <w:r w:rsidRPr="00CD1A63">
              <w:rPr>
                <w:rFonts w:ascii="Arial Narrow" w:eastAsia="Times New Roman" w:hAnsi="Arial Narrow" w:cs="Times New Roman"/>
                <w:b/>
                <w:sz w:val="20"/>
                <w:szCs w:val="18"/>
              </w:rPr>
              <w:t xml:space="preserve">Email:   </w:t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instrText xml:space="preserve"> FORMTEXT </w:instrText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fldChar w:fldCharType="separate"/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fldChar w:fldCharType="end"/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565FA5" w:rsidRPr="00CD1A63" w:rsidRDefault="00565FA5" w:rsidP="00565FA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</w:pPr>
            <w:r w:rsidRPr="00CD1A6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Phone: </w:t>
            </w:r>
            <w:r w:rsidRPr="00CD1A63">
              <w:rPr>
                <w:rFonts w:ascii="Arial Narrow" w:eastAsia="Times New Roman" w:hAnsi="Arial Narrow" w:cs="Times New Roman"/>
                <w:b/>
                <w:sz w:val="20"/>
                <w:szCs w:val="18"/>
              </w:rPr>
              <w:t>(</w:t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instrText xml:space="preserve"> FORMTEXT </w:instrText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fldChar w:fldCharType="separate"/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fldChar w:fldCharType="end"/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t>)</w:t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instrText xml:space="preserve"> FORMTEXT </w:instrText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fldChar w:fldCharType="separate"/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fldChar w:fldCharType="end"/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t>-</w:t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instrText xml:space="preserve"> FORMTEXT </w:instrText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fldChar w:fldCharType="separate"/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Times New Roman"/>
                <w:b/>
                <w:i/>
                <w:sz w:val="20"/>
                <w:szCs w:val="18"/>
              </w:rPr>
              <w:fldChar w:fldCharType="end"/>
            </w:r>
          </w:p>
        </w:tc>
      </w:tr>
      <w:tr w:rsidR="00565FA5" w:rsidRPr="00CD1A63" w:rsidTr="00565FA5">
        <w:tc>
          <w:tcPr>
            <w:tcW w:w="4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5FA5" w:rsidRPr="00CD1A63" w:rsidRDefault="00565FA5" w:rsidP="00565FA5">
            <w:pPr>
              <w:tabs>
                <w:tab w:val="right" w:pos="2281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18"/>
              </w:rPr>
            </w:pPr>
          </w:p>
        </w:tc>
        <w:tc>
          <w:tcPr>
            <w:tcW w:w="37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5FA5" w:rsidRPr="00CD1A63" w:rsidRDefault="00565FA5" w:rsidP="00565F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18"/>
              </w:rPr>
            </w:pPr>
          </w:p>
        </w:tc>
        <w:tc>
          <w:tcPr>
            <w:tcW w:w="29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5FA5" w:rsidRPr="00CD1A63" w:rsidRDefault="00565FA5" w:rsidP="00565F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</w:tr>
      <w:tr w:rsidR="00565FA5" w:rsidRPr="00CD1A63" w:rsidTr="00565FA5">
        <w:tc>
          <w:tcPr>
            <w:tcW w:w="11430" w:type="dxa"/>
            <w:gridSpan w:val="3"/>
            <w:tcBorders>
              <w:bottom w:val="nil"/>
            </w:tcBorders>
            <w:shd w:val="clear" w:color="auto" w:fill="auto"/>
          </w:tcPr>
          <w:p w:rsidR="00565FA5" w:rsidRPr="00CD1A63" w:rsidRDefault="00565FA5" w:rsidP="00F841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CD1A63">
              <w:rPr>
                <w:rFonts w:ascii="Arial Narrow" w:eastAsia="Times New Roman" w:hAnsi="Arial Narrow" w:cs="Times New Roman"/>
                <w:b/>
                <w:szCs w:val="18"/>
                <w:u w:val="single"/>
              </w:rPr>
              <w:t xml:space="preserve">When is </w:t>
            </w:r>
            <w:r w:rsidR="00CB4BB1" w:rsidRPr="00CD1A63">
              <w:rPr>
                <w:rFonts w:ascii="Arial Narrow" w:eastAsia="Times New Roman" w:hAnsi="Arial Narrow" w:cs="Times New Roman"/>
                <w:b/>
                <w:szCs w:val="18"/>
                <w:u w:val="single"/>
              </w:rPr>
              <w:t>fully executed contract n</w:t>
            </w:r>
            <w:r w:rsidRPr="00CD1A63">
              <w:rPr>
                <w:rFonts w:ascii="Arial Narrow" w:eastAsia="Times New Roman" w:hAnsi="Arial Narrow" w:cs="Times New Roman"/>
                <w:b/>
                <w:szCs w:val="18"/>
                <w:u w:val="single"/>
              </w:rPr>
              <w:t>eeded:</w:t>
            </w:r>
            <w:r w:rsidRPr="00CD1A63">
              <w:rPr>
                <w:rFonts w:ascii="Arial Narrow" w:eastAsia="Times New Roman" w:hAnsi="Arial Narrow" w:cs="Times New Roman"/>
                <w:b/>
                <w:szCs w:val="18"/>
              </w:rPr>
              <w:t xml:space="preserve">      </w:t>
            </w:r>
            <w:r w:rsidRPr="00CD1A63"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1A63"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  <w:instrText xml:space="preserve"> FORMTEXT </w:instrText>
            </w:r>
            <w:r w:rsidRPr="00CD1A63"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</w:r>
            <w:r w:rsidRPr="00CD1A63"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  <w:fldChar w:fldCharType="separate"/>
            </w:r>
            <w:r w:rsidRPr="00CD1A63"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  <w:t xml:space="preserve">  </w:t>
            </w:r>
            <w:r w:rsidRPr="00CD1A63"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  <w:t> </w:t>
            </w:r>
            <w:r w:rsidRPr="00CD1A63"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  <w:fldChar w:fldCharType="end"/>
            </w:r>
            <w:r w:rsidR="00CB4BB1" w:rsidRPr="00CD1A63"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  <w:t xml:space="preserve">   Remember</w:t>
            </w:r>
            <w:r w:rsidR="00F841E6" w:rsidRPr="00CD1A63"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  <w:t>:</w:t>
            </w:r>
            <w:r w:rsidR="00CB4BB1" w:rsidRPr="00CD1A63">
              <w:rPr>
                <w:rFonts w:ascii="Arial Narrow" w:eastAsia="Times New Roman" w:hAnsi="Arial Narrow" w:cs="Times New Roman"/>
                <w:i/>
                <w:sz w:val="20"/>
                <w:szCs w:val="18"/>
              </w:rPr>
              <w:t xml:space="preserve"> allow up to 14 weeks.</w:t>
            </w:r>
          </w:p>
        </w:tc>
      </w:tr>
      <w:tr w:rsidR="00565FA5" w:rsidRPr="00CD1A63" w:rsidTr="00565FA5">
        <w:tc>
          <w:tcPr>
            <w:tcW w:w="11430" w:type="dxa"/>
            <w:gridSpan w:val="3"/>
            <w:tcBorders>
              <w:top w:val="nil"/>
            </w:tcBorders>
            <w:shd w:val="clear" w:color="auto" w:fill="auto"/>
          </w:tcPr>
          <w:p w:rsidR="00565FA5" w:rsidRPr="00CD1A63" w:rsidRDefault="00565FA5" w:rsidP="00565FA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</w:tr>
    </w:tbl>
    <w:p w:rsidR="00EE1B15" w:rsidRPr="00C07206" w:rsidRDefault="00EE1B15" w:rsidP="00C1710C">
      <w:pPr>
        <w:tabs>
          <w:tab w:val="left" w:pos="3900"/>
        </w:tabs>
        <w:rPr>
          <w:rFonts w:ascii="Arial Narrow" w:eastAsia="Times New Roman" w:hAnsi="Arial Narrow" w:cs="Times New Roman"/>
          <w:sz w:val="20"/>
          <w:szCs w:val="20"/>
        </w:rPr>
      </w:pPr>
    </w:p>
    <w:sectPr w:rsidR="00EE1B15" w:rsidRPr="00C07206" w:rsidSect="009A5E41">
      <w:headerReference w:type="default" r:id="rId15"/>
      <w:footerReference w:type="default" r:id="rId16"/>
      <w:pgSz w:w="12240" w:h="15840"/>
      <w:pgMar w:top="-270" w:right="1008" w:bottom="720" w:left="1008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B6F" w:rsidRDefault="002D0B6F" w:rsidP="000F33A2">
      <w:pPr>
        <w:spacing w:after="0" w:line="240" w:lineRule="auto"/>
      </w:pPr>
      <w:r>
        <w:separator/>
      </w:r>
    </w:p>
  </w:endnote>
  <w:endnote w:type="continuationSeparator" w:id="0">
    <w:p w:rsidR="002D0B6F" w:rsidRDefault="002D0B6F" w:rsidP="000F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43" w:rsidRPr="000F33A2" w:rsidRDefault="00F841E6" w:rsidP="000F33A2">
    <w:pPr>
      <w:pStyle w:val="Footer"/>
      <w:jc w:val="right"/>
      <w:rPr>
        <w:b/>
        <w:sz w:val="16"/>
      </w:rPr>
    </w:pPr>
    <w:r>
      <w:rPr>
        <w:b/>
        <w:sz w:val="16"/>
      </w:rPr>
      <w:t>Updated:</w:t>
    </w:r>
    <w:r w:rsidR="000F0B43" w:rsidRPr="000F33A2">
      <w:rPr>
        <w:b/>
        <w:sz w:val="16"/>
      </w:rPr>
      <w:t xml:space="preserve"> </w:t>
    </w:r>
    <w:r>
      <w:rPr>
        <w:b/>
        <w:sz w:val="16"/>
      </w:rPr>
      <w:t>01/202</w:t>
    </w:r>
    <w:r w:rsidR="00A0088E">
      <w:rPr>
        <w:b/>
        <w:sz w:val="16"/>
      </w:rPr>
      <w:t>2</w:t>
    </w:r>
  </w:p>
  <w:p w:rsidR="000F0B43" w:rsidRDefault="000F0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B6F" w:rsidRDefault="002D0B6F" w:rsidP="000F33A2">
      <w:pPr>
        <w:spacing w:after="0" w:line="240" w:lineRule="auto"/>
      </w:pPr>
      <w:r>
        <w:separator/>
      </w:r>
    </w:p>
  </w:footnote>
  <w:footnote w:type="continuationSeparator" w:id="0">
    <w:p w:rsidR="002D0B6F" w:rsidRDefault="002D0B6F" w:rsidP="000F3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43" w:rsidRPr="00A77E1B" w:rsidRDefault="000F0B43" w:rsidP="001C798D">
    <w:pPr>
      <w:pStyle w:val="Header"/>
    </w:pPr>
    <w:r>
      <w:rPr>
        <w:b/>
      </w:rPr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A5519"/>
    <w:multiLevelType w:val="hybridMultilevel"/>
    <w:tmpl w:val="F82A1956"/>
    <w:lvl w:ilvl="0" w:tplc="E3D60660">
      <w:numFmt w:val="bullet"/>
      <w:lvlText w:val="-"/>
      <w:lvlJc w:val="left"/>
      <w:pPr>
        <w:ind w:left="27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3E6E3FCD"/>
    <w:multiLevelType w:val="hybridMultilevel"/>
    <w:tmpl w:val="6FACA564"/>
    <w:lvl w:ilvl="0" w:tplc="8EBEAC16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EA3151"/>
    <w:multiLevelType w:val="hybridMultilevel"/>
    <w:tmpl w:val="E41A4A50"/>
    <w:lvl w:ilvl="0" w:tplc="4B86BBC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554B3"/>
    <w:multiLevelType w:val="hybridMultilevel"/>
    <w:tmpl w:val="5EB484E0"/>
    <w:lvl w:ilvl="0" w:tplc="7D2A22EE">
      <w:start w:val="11"/>
      <w:numFmt w:val="bullet"/>
      <w:lvlText w:val="-"/>
      <w:lvlJc w:val="left"/>
      <w:pPr>
        <w:ind w:left="2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forms" w:enforcement="1" w:cryptProviderType="rsaAES" w:cryptAlgorithmClass="hash" w:cryptAlgorithmType="typeAny" w:cryptAlgorithmSid="14" w:cryptSpinCount="100000" w:hash="4WRCdNi/toca//e3BSLGS3XmcifCodTw7WmWYJljWvcXMfkn66zkEKTnqgEKwPgFhR00RvMtRhKP8Zfoi3apaQ==" w:salt="9/2COWvqpdcCT7ecXF37U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A2"/>
    <w:rsid w:val="000446B1"/>
    <w:rsid w:val="000D53D5"/>
    <w:rsid w:val="000F0882"/>
    <w:rsid w:val="000F0B43"/>
    <w:rsid w:val="000F33A2"/>
    <w:rsid w:val="00152224"/>
    <w:rsid w:val="001B00B6"/>
    <w:rsid w:val="001B65C1"/>
    <w:rsid w:val="001C798D"/>
    <w:rsid w:val="0023622A"/>
    <w:rsid w:val="00247782"/>
    <w:rsid w:val="002755E1"/>
    <w:rsid w:val="00277962"/>
    <w:rsid w:val="00280600"/>
    <w:rsid w:val="002D0B6F"/>
    <w:rsid w:val="002D4232"/>
    <w:rsid w:val="002E10B9"/>
    <w:rsid w:val="002E1CCA"/>
    <w:rsid w:val="002F117E"/>
    <w:rsid w:val="003A0D38"/>
    <w:rsid w:val="003B6219"/>
    <w:rsid w:val="003C3EED"/>
    <w:rsid w:val="003F06DE"/>
    <w:rsid w:val="0044427E"/>
    <w:rsid w:val="0046032B"/>
    <w:rsid w:val="00460EA9"/>
    <w:rsid w:val="00464559"/>
    <w:rsid w:val="00482E42"/>
    <w:rsid w:val="0049302F"/>
    <w:rsid w:val="004F7018"/>
    <w:rsid w:val="00565FA5"/>
    <w:rsid w:val="00584C00"/>
    <w:rsid w:val="00600B06"/>
    <w:rsid w:val="0062571A"/>
    <w:rsid w:val="0064597B"/>
    <w:rsid w:val="006C6C3F"/>
    <w:rsid w:val="006C7049"/>
    <w:rsid w:val="006D583F"/>
    <w:rsid w:val="00725893"/>
    <w:rsid w:val="00727E42"/>
    <w:rsid w:val="0074044D"/>
    <w:rsid w:val="00754185"/>
    <w:rsid w:val="007908A5"/>
    <w:rsid w:val="007B7081"/>
    <w:rsid w:val="007D0101"/>
    <w:rsid w:val="007E4CD5"/>
    <w:rsid w:val="008127D0"/>
    <w:rsid w:val="0084083F"/>
    <w:rsid w:val="00883095"/>
    <w:rsid w:val="008B28CB"/>
    <w:rsid w:val="008B57CD"/>
    <w:rsid w:val="008E3525"/>
    <w:rsid w:val="00946CC4"/>
    <w:rsid w:val="009A0C02"/>
    <w:rsid w:val="009A5E41"/>
    <w:rsid w:val="009B767E"/>
    <w:rsid w:val="00A0088E"/>
    <w:rsid w:val="00A02B4B"/>
    <w:rsid w:val="00A77E1B"/>
    <w:rsid w:val="00AD4F5F"/>
    <w:rsid w:val="00B41D22"/>
    <w:rsid w:val="00B822F9"/>
    <w:rsid w:val="00B94CA0"/>
    <w:rsid w:val="00BC0486"/>
    <w:rsid w:val="00BC39F6"/>
    <w:rsid w:val="00C07206"/>
    <w:rsid w:val="00C07795"/>
    <w:rsid w:val="00C1710C"/>
    <w:rsid w:val="00C45085"/>
    <w:rsid w:val="00C94997"/>
    <w:rsid w:val="00CA2504"/>
    <w:rsid w:val="00CB4BB1"/>
    <w:rsid w:val="00CD1A63"/>
    <w:rsid w:val="00D26A0B"/>
    <w:rsid w:val="00D575E6"/>
    <w:rsid w:val="00D67940"/>
    <w:rsid w:val="00DC58AB"/>
    <w:rsid w:val="00DF5401"/>
    <w:rsid w:val="00E2221F"/>
    <w:rsid w:val="00E31ACD"/>
    <w:rsid w:val="00E31C5D"/>
    <w:rsid w:val="00E527CD"/>
    <w:rsid w:val="00E818DD"/>
    <w:rsid w:val="00EB4AB8"/>
    <w:rsid w:val="00ED2F22"/>
    <w:rsid w:val="00EE1B15"/>
    <w:rsid w:val="00F06D1E"/>
    <w:rsid w:val="00F15BDF"/>
    <w:rsid w:val="00F546E9"/>
    <w:rsid w:val="00F5680E"/>
    <w:rsid w:val="00F622E8"/>
    <w:rsid w:val="00F841E6"/>
    <w:rsid w:val="00FC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C9724"/>
  <w15:docId w15:val="{2D869EE2-AD59-4157-A85A-1832C505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3A2"/>
  </w:style>
  <w:style w:type="table" w:styleId="TableGrid">
    <w:name w:val="Table Grid"/>
    <w:basedOn w:val="TableNormal"/>
    <w:uiPriority w:val="59"/>
    <w:rsid w:val="000F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3A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F3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3A2"/>
  </w:style>
  <w:style w:type="character" w:styleId="Hyperlink">
    <w:name w:val="Hyperlink"/>
    <w:basedOn w:val="DefaultParagraphFont"/>
    <w:uiPriority w:val="99"/>
    <w:unhideWhenUsed/>
    <w:rsid w:val="00BC39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048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908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itigation.services@lopdnm.u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mdfa.state.nm.us/wp-content/uploads/2021/08/NM-SUBSTITUTE-W9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x.newmexico.gov/forms-publicatio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tax.newmexico.gov/businesses/wp-content/uploads/sites/4/2021/03/FYI-20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p.state.nm.us" TargetMode="External"/><Relationship Id="rId14" Type="http://schemas.openxmlformats.org/officeDocument/2006/relationships/hyperlink" Target="mailto:LOPD-Fiscal@lopd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1BEC6-FAD2-49D6-86AE-98871F91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Rhonda</dc:creator>
  <cp:lastModifiedBy>Edwards, Theresa</cp:lastModifiedBy>
  <cp:revision>13</cp:revision>
  <cp:lastPrinted>2022-01-27T16:39:00Z</cp:lastPrinted>
  <dcterms:created xsi:type="dcterms:W3CDTF">2022-01-27T16:39:00Z</dcterms:created>
  <dcterms:modified xsi:type="dcterms:W3CDTF">2022-01-27T17:35:00Z</dcterms:modified>
</cp:coreProperties>
</file>